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3E9DC"/>
  <w:body>
    <w:p w14:paraId="20CEFC89" w14:textId="6BE892FD" w:rsidR="004E07EF" w:rsidRDefault="004E07EF">
      <w:pPr>
        <w:pStyle w:val="Heading1"/>
        <w:shd w:val="clear" w:color="auto" w:fill="007294"/>
        <w:divId w:val="1475295784"/>
        <w:rPr>
          <w:rFonts w:ascii="Arial" w:eastAsia="Times New Roman" w:hAnsi="Arial" w:cs="Arial"/>
          <w:spacing w:val="-15"/>
        </w:rPr>
      </w:pPr>
    </w:p>
    <w:p w14:paraId="7BC99A00" w14:textId="77777777" w:rsidR="004E07EF" w:rsidRDefault="00000000">
      <w:pPr>
        <w:pStyle w:val="Heading2"/>
        <w:shd w:val="clear" w:color="auto" w:fill="FFFFFF"/>
        <w:divId w:val="732966300"/>
        <w:rPr>
          <w:rFonts w:ascii="Arial" w:eastAsia="Times New Roman" w:hAnsi="Arial" w:cs="Arial"/>
          <w:sz w:val="43"/>
          <w:szCs w:val="43"/>
        </w:rPr>
      </w:pPr>
      <w:r>
        <w:rPr>
          <w:rFonts w:ascii="Arial" w:eastAsia="Times New Roman" w:hAnsi="Arial" w:cs="Arial"/>
          <w:sz w:val="43"/>
          <w:szCs w:val="43"/>
        </w:rPr>
        <w:t>Internal Developer Server or Workstation for Windows Server 2003</w:t>
      </w:r>
    </w:p>
    <w:p w14:paraId="0025E04C" w14:textId="77777777" w:rsidR="004E07EF" w:rsidRDefault="00000000">
      <w:pPr>
        <w:pStyle w:val="NormalWeb"/>
        <w:shd w:val="clear" w:color="auto" w:fill="FFFFFF"/>
        <w:divId w:val="732966300"/>
        <w:rPr>
          <w:rFonts w:cs="Arial"/>
          <w:spacing w:val="-15"/>
        </w:rPr>
      </w:pPr>
      <w:r>
        <w:rPr>
          <w:rFonts w:cs="Arial"/>
          <w:spacing w:val="-15"/>
        </w:rPr>
        <w:t>YOU NEED A 600 GIGABYTE VIRTUAL MACHINE TO COMPLETE THIS TUTORIAL</w:t>
      </w:r>
    </w:p>
    <w:p w14:paraId="481A8579" w14:textId="77777777" w:rsidR="004E07EF" w:rsidRDefault="00000000">
      <w:pPr>
        <w:numPr>
          <w:ilvl w:val="0"/>
          <w:numId w:val="1"/>
        </w:numPr>
        <w:shd w:val="clear" w:color="auto" w:fill="FFFFFF"/>
        <w:spacing w:before="100" w:beforeAutospacing="1" w:after="100" w:afterAutospacing="1" w:line="480" w:lineRule="atLeast"/>
        <w:divId w:val="732966300"/>
        <w:rPr>
          <w:rFonts w:ascii="Source Sans Pro" w:eastAsia="Times New Roman" w:hAnsi="Source Sans Pro" w:cs="Arial"/>
          <w:color w:val="4C4A37"/>
          <w:spacing w:val="-15"/>
          <w:sz w:val="27"/>
          <w:szCs w:val="27"/>
        </w:rPr>
      </w:pPr>
      <w:r>
        <w:rPr>
          <w:rFonts w:ascii="Source Sans Pro" w:eastAsia="Times New Roman" w:hAnsi="Source Sans Pro" w:cs="Arial"/>
          <w:color w:val="4C4A37"/>
          <w:spacing w:val="-15"/>
          <w:sz w:val="27"/>
          <w:szCs w:val="27"/>
        </w:rPr>
        <w:t>Install the latest edition of Virtual Box</w:t>
      </w:r>
    </w:p>
    <w:p w14:paraId="3C7F3FD6" w14:textId="77777777" w:rsidR="004E07EF" w:rsidRDefault="00000000">
      <w:pPr>
        <w:numPr>
          <w:ilvl w:val="0"/>
          <w:numId w:val="1"/>
        </w:numPr>
        <w:shd w:val="clear" w:color="auto" w:fill="FFFFFF"/>
        <w:spacing w:before="100" w:beforeAutospacing="1" w:after="100" w:afterAutospacing="1" w:line="480" w:lineRule="atLeast"/>
        <w:divId w:val="732966300"/>
        <w:rPr>
          <w:rFonts w:ascii="Source Sans Pro" w:eastAsia="Times New Roman" w:hAnsi="Source Sans Pro" w:cs="Arial"/>
          <w:color w:val="4C4A37"/>
          <w:spacing w:val="-15"/>
          <w:sz w:val="27"/>
          <w:szCs w:val="27"/>
        </w:rPr>
      </w:pPr>
      <w:r>
        <w:rPr>
          <w:rFonts w:ascii="Source Sans Pro" w:eastAsia="Times New Roman" w:hAnsi="Source Sans Pro" w:cs="Arial"/>
          <w:color w:val="4C4A37"/>
          <w:spacing w:val="-15"/>
          <w:sz w:val="27"/>
          <w:szCs w:val="27"/>
        </w:rPr>
        <w:t>Instal Windows XP or Server 2003 (32-bit) and during installation create 2 partitons.</w:t>
      </w:r>
    </w:p>
    <w:p w14:paraId="78C0C48A" w14:textId="77777777" w:rsidR="004E07EF" w:rsidRDefault="00000000">
      <w:pPr>
        <w:numPr>
          <w:ilvl w:val="0"/>
          <w:numId w:val="1"/>
        </w:numPr>
        <w:shd w:val="clear" w:color="auto" w:fill="FFFFFF"/>
        <w:spacing w:before="100" w:beforeAutospacing="1" w:after="100" w:afterAutospacing="1" w:line="480" w:lineRule="atLeast"/>
        <w:divId w:val="732966300"/>
        <w:rPr>
          <w:rFonts w:ascii="Source Sans Pro" w:eastAsia="Times New Roman" w:hAnsi="Source Sans Pro" w:cs="Arial"/>
          <w:color w:val="4C4A37"/>
          <w:spacing w:val="-15"/>
          <w:sz w:val="27"/>
          <w:szCs w:val="27"/>
        </w:rPr>
      </w:pPr>
      <w:r>
        <w:rPr>
          <w:rFonts w:ascii="Source Sans Pro" w:eastAsia="Times New Roman" w:hAnsi="Source Sans Pro" w:cs="Arial"/>
          <w:color w:val="4C4A37"/>
          <w:spacing w:val="-15"/>
          <w:sz w:val="27"/>
          <w:szCs w:val="27"/>
        </w:rPr>
        <w:t>Allocate 2048MB of Base Memory</w:t>
      </w:r>
    </w:p>
    <w:p w14:paraId="1640CD22" w14:textId="77777777" w:rsidR="004E07EF" w:rsidRDefault="00000000">
      <w:pPr>
        <w:numPr>
          <w:ilvl w:val="0"/>
          <w:numId w:val="1"/>
        </w:numPr>
        <w:shd w:val="clear" w:color="auto" w:fill="FFFFFF"/>
        <w:spacing w:before="100" w:beforeAutospacing="1" w:after="100" w:afterAutospacing="1" w:line="480" w:lineRule="atLeast"/>
        <w:divId w:val="732966300"/>
        <w:rPr>
          <w:rFonts w:ascii="Source Sans Pro" w:eastAsia="Times New Roman" w:hAnsi="Source Sans Pro" w:cs="Arial"/>
          <w:color w:val="4C4A37"/>
          <w:spacing w:val="-15"/>
          <w:sz w:val="27"/>
          <w:szCs w:val="27"/>
        </w:rPr>
      </w:pPr>
      <w:r>
        <w:rPr>
          <w:rFonts w:ascii="Source Sans Pro" w:eastAsia="Times New Roman" w:hAnsi="Source Sans Pro" w:cs="Arial"/>
          <w:color w:val="4C4A37"/>
          <w:spacing w:val="-15"/>
          <w:sz w:val="27"/>
          <w:szCs w:val="27"/>
        </w:rPr>
        <w:t>Enable I/0 APIC</w:t>
      </w:r>
    </w:p>
    <w:p w14:paraId="4F0A5383" w14:textId="77777777" w:rsidR="004E07EF" w:rsidRDefault="00000000">
      <w:pPr>
        <w:numPr>
          <w:ilvl w:val="0"/>
          <w:numId w:val="1"/>
        </w:numPr>
        <w:shd w:val="clear" w:color="auto" w:fill="FFFFFF"/>
        <w:spacing w:before="100" w:beforeAutospacing="1" w:after="100" w:afterAutospacing="1" w:line="480" w:lineRule="atLeast"/>
        <w:divId w:val="732966300"/>
        <w:rPr>
          <w:rFonts w:ascii="Source Sans Pro" w:eastAsia="Times New Roman" w:hAnsi="Source Sans Pro" w:cs="Arial"/>
          <w:color w:val="4C4A37"/>
          <w:spacing w:val="-15"/>
          <w:sz w:val="27"/>
          <w:szCs w:val="27"/>
        </w:rPr>
      </w:pPr>
      <w:r>
        <w:rPr>
          <w:rFonts w:ascii="Source Sans Pro" w:eastAsia="Times New Roman" w:hAnsi="Source Sans Pro" w:cs="Arial"/>
          <w:color w:val="4C4A37"/>
          <w:spacing w:val="-15"/>
          <w:sz w:val="27"/>
          <w:szCs w:val="27"/>
        </w:rPr>
        <w:t>On Windows 10 only from a CMD Prompt enter 'bcdedit /set hypervisorlaunchtype off' and reboot</w:t>
      </w:r>
    </w:p>
    <w:p w14:paraId="5A32B157" w14:textId="77777777" w:rsidR="004E07EF" w:rsidRDefault="00000000">
      <w:pPr>
        <w:pStyle w:val="Heading2"/>
        <w:shd w:val="clear" w:color="auto" w:fill="FFFFFF"/>
        <w:divId w:val="732966300"/>
        <w:rPr>
          <w:rFonts w:ascii="Arial" w:eastAsia="Times New Roman" w:hAnsi="Arial" w:cs="Arial"/>
          <w:sz w:val="43"/>
          <w:szCs w:val="43"/>
        </w:rPr>
      </w:pPr>
      <w:hyperlink r:id="rId5" w:history="1">
        <w:r>
          <w:rPr>
            <w:rStyle w:val="Hyperlink"/>
            <w:rFonts w:ascii="Arial" w:eastAsia="Times New Roman" w:hAnsi="Arial" w:cs="Arial"/>
            <w:sz w:val="43"/>
            <w:szCs w:val="43"/>
          </w:rPr>
          <w:t>Microsoft Acedemic Program</w:t>
        </w:r>
      </w:hyperlink>
    </w:p>
    <w:p w14:paraId="65CA2DE5" w14:textId="77777777" w:rsidR="004E07EF" w:rsidRDefault="00000000">
      <w:pPr>
        <w:pStyle w:val="Heading2"/>
        <w:shd w:val="clear" w:color="auto" w:fill="FFFFFF"/>
        <w:divId w:val="732966300"/>
        <w:rPr>
          <w:rFonts w:ascii="Arial" w:eastAsia="Times New Roman" w:hAnsi="Arial" w:cs="Arial"/>
          <w:sz w:val="43"/>
          <w:szCs w:val="43"/>
        </w:rPr>
      </w:pPr>
      <w:hyperlink r:id="rId6" w:history="1">
        <w:r>
          <w:rPr>
            <w:rStyle w:val="Hyperlink"/>
            <w:rFonts w:ascii="Arial" w:eastAsia="Times New Roman" w:hAnsi="Arial" w:cs="Arial"/>
            <w:sz w:val="43"/>
            <w:szCs w:val="43"/>
          </w:rPr>
          <w:t>Development of Windows XP</w:t>
        </w:r>
      </w:hyperlink>
    </w:p>
    <w:p w14:paraId="184F9B7C" w14:textId="77777777" w:rsidR="004E07EF" w:rsidRDefault="00000000">
      <w:pPr>
        <w:pStyle w:val="NormalWeb"/>
        <w:shd w:val="clear" w:color="auto" w:fill="FFFFFF"/>
        <w:divId w:val="732966300"/>
        <w:rPr>
          <w:rFonts w:cs="Arial"/>
          <w:spacing w:val="-15"/>
        </w:rPr>
      </w:pPr>
      <w:r>
        <w:rPr>
          <w:rFonts w:cs="Arial"/>
          <w:spacing w:val="-15"/>
        </w:rPr>
        <w:t xml:space="preserve">The Official Build Number of the XP/2003 source is 5.1.2600.6000 is revision 6000 the same as the XP Embedded RTM. </w:t>
      </w:r>
    </w:p>
    <w:p w14:paraId="410CB019" w14:textId="77777777" w:rsidR="004E07EF" w:rsidRDefault="00000000">
      <w:pPr>
        <w:pStyle w:val="NormalWeb"/>
        <w:shd w:val="clear" w:color="auto" w:fill="FFFFFF"/>
        <w:divId w:val="732966300"/>
        <w:rPr>
          <w:rFonts w:cs="Arial"/>
          <w:spacing w:val="-15"/>
        </w:rPr>
      </w:pPr>
      <w:r>
        <w:rPr>
          <w:rFonts w:cs="Arial"/>
          <w:spacing w:val="-15"/>
        </w:rPr>
        <w:t>If you need to use 'expand /r' to X:\ENGLISH\WIN2003\ENT\I386\* D:\binaries.x86fre from a retail DVD.</w:t>
      </w:r>
    </w:p>
    <w:p w14:paraId="1ECC96EF" w14:textId="77777777" w:rsidR="004E07EF" w:rsidRDefault="00000000">
      <w:pPr>
        <w:numPr>
          <w:ilvl w:val="0"/>
          <w:numId w:val="2"/>
        </w:numPr>
        <w:shd w:val="clear" w:color="auto" w:fill="FFFFFF"/>
        <w:spacing w:before="100" w:beforeAutospacing="1" w:after="100" w:afterAutospacing="1" w:line="480" w:lineRule="atLeast"/>
        <w:divId w:val="732966300"/>
        <w:rPr>
          <w:rFonts w:ascii="Source Sans Pro" w:eastAsia="Times New Roman" w:hAnsi="Source Sans Pro" w:cs="Arial"/>
          <w:color w:val="4C4A37"/>
          <w:spacing w:val="-15"/>
          <w:sz w:val="27"/>
          <w:szCs w:val="27"/>
        </w:rPr>
      </w:pPr>
      <w:r>
        <w:rPr>
          <w:rFonts w:ascii="Source Sans Pro" w:eastAsia="Times New Roman" w:hAnsi="Source Sans Pro" w:cs="Arial"/>
          <w:color w:val="4C4A37"/>
          <w:spacing w:val="-15"/>
          <w:sz w:val="27"/>
          <w:szCs w:val="27"/>
        </w:rPr>
        <w:t>Start in the NT\sdktools\vs\enlistment directory. Read the envvs.cmd file and make a Visual Studio Drop. From the SDXROOT\public directory. And Visual Studio 2002 or 2003 VC7</w:t>
      </w:r>
    </w:p>
    <w:p w14:paraId="29C71F39" w14:textId="77777777" w:rsidR="004E07EF" w:rsidRDefault="00000000">
      <w:pPr>
        <w:numPr>
          <w:ilvl w:val="0"/>
          <w:numId w:val="2"/>
        </w:numPr>
        <w:shd w:val="clear" w:color="auto" w:fill="FFFFFF"/>
        <w:spacing w:before="100" w:beforeAutospacing="1" w:after="100" w:afterAutospacing="1" w:line="480" w:lineRule="atLeast"/>
        <w:divId w:val="732966300"/>
        <w:rPr>
          <w:rFonts w:ascii="Source Sans Pro" w:eastAsia="Times New Roman" w:hAnsi="Source Sans Pro" w:cs="Arial"/>
          <w:color w:val="4C4A37"/>
          <w:spacing w:val="-15"/>
          <w:sz w:val="27"/>
          <w:szCs w:val="27"/>
        </w:rPr>
      </w:pPr>
      <w:r>
        <w:rPr>
          <w:rFonts w:ascii="Source Sans Pro" w:eastAsia="Times New Roman" w:hAnsi="Source Sans Pro" w:cs="Arial"/>
          <w:color w:val="4C4A37"/>
          <w:spacing w:val="-15"/>
          <w:sz w:val="27"/>
          <w:szCs w:val="27"/>
        </w:rPr>
        <w:t>Start in the debuggers directory after you leave the enlistment directory and set up source depot using the templates.</w:t>
      </w:r>
    </w:p>
    <w:p w14:paraId="5705A3B9" w14:textId="77777777" w:rsidR="004E07EF" w:rsidRDefault="004E07EF">
      <w:pPr>
        <w:numPr>
          <w:ilvl w:val="0"/>
          <w:numId w:val="2"/>
        </w:numPr>
        <w:shd w:val="clear" w:color="auto" w:fill="FFFFFF"/>
        <w:spacing w:before="100" w:beforeAutospacing="1" w:after="100" w:afterAutospacing="1" w:line="480" w:lineRule="atLeast"/>
        <w:divId w:val="732966300"/>
        <w:rPr>
          <w:rFonts w:ascii="Source Sans Pro" w:eastAsia="Times New Roman" w:hAnsi="Source Sans Pro" w:cs="Arial"/>
          <w:color w:val="4C4A37"/>
          <w:spacing w:val="-15"/>
          <w:sz w:val="27"/>
          <w:szCs w:val="27"/>
        </w:rPr>
      </w:pPr>
    </w:p>
    <w:p w14:paraId="0E66DE21" w14:textId="77777777" w:rsidR="004E07EF" w:rsidRDefault="00000000">
      <w:pPr>
        <w:pStyle w:val="HTMLPreformatted"/>
        <w:divId w:val="732966300"/>
        <w:rPr>
          <w:color w:val="F1F1F1"/>
          <w:spacing w:val="-15"/>
        </w:rPr>
      </w:pPr>
      <w:r>
        <w:rPr>
          <w:spacing w:val="-15"/>
        </w:rPr>
        <w:t>set sdxroot=D:\NT</w:t>
      </w:r>
    </w:p>
    <w:p w14:paraId="1B645D60" w14:textId="77777777" w:rsidR="004E07EF" w:rsidRDefault="00000000">
      <w:pPr>
        <w:pStyle w:val="HTMLPreformatted"/>
        <w:divId w:val="732966300"/>
        <w:rPr>
          <w:spacing w:val="-15"/>
        </w:rPr>
      </w:pPr>
      <w:r>
        <w:rPr>
          <w:spacing w:val="-15"/>
        </w:rPr>
        <w:t>run envvs.cmd The default background is green.</w:t>
      </w:r>
    </w:p>
    <w:p w14:paraId="745EE6FE" w14:textId="77777777" w:rsidR="004E07EF" w:rsidRDefault="00000000">
      <w:pPr>
        <w:pStyle w:val="NormalWeb"/>
        <w:shd w:val="clear" w:color="auto" w:fill="FFFFFF"/>
        <w:divId w:val="732966300"/>
        <w:rPr>
          <w:rFonts w:cs="Arial"/>
          <w:spacing w:val="-15"/>
        </w:rPr>
      </w:pPr>
      <w:r>
        <w:rPr>
          <w:rFonts w:cs="Arial"/>
          <w:spacing w:val="-15"/>
        </w:rPr>
        <w:lastRenderedPageBreak/>
        <w:t>You might want to buy this C++ Book below or Project Euler and you also might want a Detiel How to Program Textbook in C++ for GNU cross platform porting to Win32 make a private directory for NT projects. NT Projects. Or Begin writing acedemic papers and join the IEEE or ACM I was ACM Vice President at my college.</w:t>
      </w:r>
    </w:p>
    <w:p w14:paraId="77D0842C" w14:textId="77777777" w:rsidR="004E07EF" w:rsidRDefault="00000000">
      <w:pPr>
        <w:pStyle w:val="NormalWeb"/>
        <w:shd w:val="clear" w:color="auto" w:fill="FFFFFF"/>
        <w:divId w:val="732966300"/>
        <w:rPr>
          <w:rFonts w:cs="Arial"/>
          <w:spacing w:val="-15"/>
        </w:rPr>
      </w:pPr>
      <w:hyperlink r:id="rId7" w:history="1">
        <w:r>
          <w:rPr>
            <w:rStyle w:val="Hyperlink"/>
            <w:rFonts w:cs="Arial"/>
            <w:spacing w:val="-15"/>
          </w:rPr>
          <w:t>C++ Programming Language, The</w:t>
        </w:r>
      </w:hyperlink>
    </w:p>
    <w:p w14:paraId="156B8D63" w14:textId="77777777" w:rsidR="004E07EF" w:rsidRDefault="00000000">
      <w:pPr>
        <w:pStyle w:val="NormalWeb"/>
        <w:shd w:val="clear" w:color="auto" w:fill="FFFFFF"/>
        <w:divId w:val="732966300"/>
        <w:rPr>
          <w:rFonts w:cs="Arial"/>
          <w:spacing w:val="-15"/>
        </w:rPr>
      </w:pPr>
      <w:hyperlink r:id="rId8" w:history="1">
        <w:r>
          <w:rPr>
            <w:rStyle w:val="Hyperlink"/>
            <w:rFonts w:cs="Arial"/>
            <w:spacing w:val="-15"/>
          </w:rPr>
          <w:t>Deitel How to Program C++</w:t>
        </w:r>
      </w:hyperlink>
    </w:p>
    <w:p w14:paraId="5A1BDD1D" w14:textId="77777777" w:rsidR="004E07EF" w:rsidRDefault="00000000">
      <w:pPr>
        <w:pStyle w:val="NormalWeb"/>
        <w:shd w:val="clear" w:color="auto" w:fill="FFFFFF"/>
        <w:divId w:val="732966300"/>
        <w:rPr>
          <w:rFonts w:cs="Arial"/>
          <w:spacing w:val="-15"/>
        </w:rPr>
      </w:pPr>
      <w:r>
        <w:rPr>
          <w:rFonts w:cs="Arial"/>
          <w:noProof/>
          <w:spacing w:val="-15"/>
        </w:rPr>
        <w:drawing>
          <wp:inline distT="0" distB="0" distL="0" distR="0" wp14:anchorId="5FFB39AF" wp14:editId="43E0D886">
            <wp:extent cx="4762500" cy="2857500"/>
            <wp:effectExtent l="0" t="0" r="0" b="0"/>
            <wp:docPr id="1" name="Picture 1" descr="N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 Project"/>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79FE8CAE" w14:textId="77777777" w:rsidR="004E07EF" w:rsidRDefault="00000000">
      <w:pPr>
        <w:pStyle w:val="NormalWeb"/>
        <w:shd w:val="clear" w:color="auto" w:fill="FFFFFF"/>
        <w:divId w:val="732966300"/>
        <w:rPr>
          <w:rFonts w:cs="Arial"/>
          <w:spacing w:val="-15"/>
        </w:rPr>
      </w:pPr>
      <w:r>
        <w:rPr>
          <w:rFonts w:cs="Arial"/>
          <w:spacing w:val="-15"/>
        </w:rPr>
        <w:t>Put you Detial Examples, XP Samples and your DDK &amp; SDK Samples in private and begin here is a Guess Number Exmaple</w:t>
      </w:r>
    </w:p>
    <w:p w14:paraId="3567E5AC" w14:textId="77777777" w:rsidR="004E07EF" w:rsidRDefault="00000000">
      <w:pPr>
        <w:pStyle w:val="NormalWeb"/>
        <w:shd w:val="clear" w:color="auto" w:fill="FFFFFF"/>
        <w:divId w:val="732966300"/>
        <w:rPr>
          <w:rFonts w:cs="Arial"/>
          <w:spacing w:val="-15"/>
        </w:rPr>
      </w:pPr>
      <w:r>
        <w:rPr>
          <w:rFonts w:cs="Arial"/>
          <w:spacing w:val="-15"/>
        </w:rPr>
        <w:t>this is the Acedemic environment I used in college or university. I filed for barrowers defense because it was a better environment the judge sided in our favor in a landmark descison I'm debt free.</w:t>
      </w:r>
    </w:p>
    <w:p w14:paraId="6DE2D811" w14:textId="77777777" w:rsidR="004E07EF" w:rsidRDefault="004E07EF">
      <w:pPr>
        <w:pStyle w:val="HTMLPreformatted"/>
        <w:divId w:val="732966300"/>
        <w:rPr>
          <w:spacing w:val="-15"/>
        </w:rPr>
      </w:pPr>
    </w:p>
    <w:p w14:paraId="3287E330" w14:textId="77777777" w:rsidR="004E07EF" w:rsidRDefault="00000000">
      <w:pPr>
        <w:pStyle w:val="HTMLPreformatted"/>
        <w:divId w:val="732966300"/>
        <w:rPr>
          <w:spacing w:val="-15"/>
        </w:rPr>
      </w:pPr>
      <w:r>
        <w:rPr>
          <w:spacing w:val="-15"/>
        </w:rPr>
        <w:t xml:space="preserve">#include </w:t>
      </w:r>
    </w:p>
    <w:p w14:paraId="22236834" w14:textId="77777777" w:rsidR="004E07EF" w:rsidRDefault="004E07EF">
      <w:pPr>
        <w:pStyle w:val="HTMLPreformatted"/>
        <w:pBdr>
          <w:top w:val="single" w:sz="24" w:space="8" w:color="007B9D"/>
        </w:pBdr>
        <w:shd w:val="clear" w:color="auto" w:fill="484848"/>
        <w:divId w:val="732966300"/>
        <w:rPr>
          <w:color w:val="F1F1F1"/>
          <w:spacing w:val="-15"/>
        </w:rPr>
      </w:pPr>
    </w:p>
    <w:p w14:paraId="43615C7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#include </w:t>
      </w:r>
    </w:p>
    <w:p w14:paraId="09254FAC" w14:textId="77777777" w:rsidR="004E07EF" w:rsidRDefault="004E07EF">
      <w:pPr>
        <w:pStyle w:val="HTMLPreformatted"/>
        <w:pBdr>
          <w:top w:val="single" w:sz="24" w:space="8" w:color="007B9D"/>
        </w:pBdr>
        <w:shd w:val="clear" w:color="auto" w:fill="484848"/>
        <w:divId w:val="732966300"/>
        <w:rPr>
          <w:color w:val="F1F1F1"/>
          <w:spacing w:val="-15"/>
        </w:rPr>
      </w:pPr>
    </w:p>
    <w:p w14:paraId="776E386C"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#include </w:t>
      </w:r>
    </w:p>
    <w:p w14:paraId="5A777740" w14:textId="77777777" w:rsidR="004E07EF" w:rsidRDefault="004E07EF">
      <w:pPr>
        <w:pStyle w:val="HTMLPreformatted"/>
        <w:pBdr>
          <w:top w:val="single" w:sz="24" w:space="8" w:color="007B9D"/>
        </w:pBdr>
        <w:shd w:val="clear" w:color="auto" w:fill="484848"/>
        <w:divId w:val="732966300"/>
        <w:rPr>
          <w:color w:val="F1F1F1"/>
          <w:spacing w:val="-15"/>
        </w:rPr>
      </w:pPr>
    </w:p>
    <w:p w14:paraId="3426C15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#include </w:t>
      </w:r>
    </w:p>
    <w:p w14:paraId="4DD51B4C" w14:textId="77777777" w:rsidR="004E07EF" w:rsidRDefault="004E07EF">
      <w:pPr>
        <w:pStyle w:val="HTMLPreformatted"/>
        <w:pBdr>
          <w:top w:val="single" w:sz="24" w:space="8" w:color="007B9D"/>
        </w:pBdr>
        <w:shd w:val="clear" w:color="auto" w:fill="484848"/>
        <w:divId w:val="732966300"/>
        <w:rPr>
          <w:color w:val="F1F1F1"/>
          <w:spacing w:val="-15"/>
        </w:rPr>
      </w:pPr>
    </w:p>
    <w:p w14:paraId="03851EE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lastRenderedPageBreak/>
        <w:t xml:space="preserve"> </w:t>
      </w:r>
    </w:p>
    <w:p w14:paraId="24FE89A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Function that generate a number in</w:t>
      </w:r>
    </w:p>
    <w:p w14:paraId="53F2FB4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the range [1, N] and checks if the</w:t>
      </w:r>
    </w:p>
    <w:p w14:paraId="2B9E63BA"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generated number is the same as the</w:t>
      </w:r>
    </w:p>
    <w:p w14:paraId="7664B25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guessed number or not</w:t>
      </w:r>
    </w:p>
    <w:p w14:paraId="101B3A7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void guess(int N)</w:t>
      </w:r>
    </w:p>
    <w:p w14:paraId="7F9E557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w:t>
      </w:r>
    </w:p>
    <w:p w14:paraId="7841DAE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int number, guess, numberofguess = 0;</w:t>
      </w:r>
    </w:p>
    <w:p w14:paraId="1178732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54E6ED9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//Seed random number generator</w:t>
      </w:r>
    </w:p>
    <w:p w14:paraId="3A35CA2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srand(time(NULL));</w:t>
      </w:r>
    </w:p>
    <w:p w14:paraId="3C99A75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6DB4A424"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Generate a random number</w:t>
      </w:r>
    </w:p>
    <w:p w14:paraId="4609F17D"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number = rand() % N;</w:t>
      </w:r>
    </w:p>
    <w:p w14:paraId="06821E5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48D349A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printf("Guess a number between"</w:t>
      </w:r>
    </w:p>
    <w:p w14:paraId="6CBD2EC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1 and %d\n",</w:t>
      </w:r>
    </w:p>
    <w:p w14:paraId="30B99C4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N);</w:t>
      </w:r>
    </w:p>
    <w:p w14:paraId="5BAE45C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47B7131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Using a do-while loop that will</w:t>
      </w:r>
    </w:p>
    <w:p w14:paraId="5565587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work until user guesses</w:t>
      </w:r>
    </w:p>
    <w:p w14:paraId="2BFF9CA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the correct number</w:t>
      </w:r>
    </w:p>
    <w:p w14:paraId="0829A13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do {</w:t>
      </w:r>
    </w:p>
    <w:p w14:paraId="40198534"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2E1802C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if (numberofguess &gt; 9) {</w:t>
      </w:r>
    </w:p>
    <w:p w14:paraId="6A2F021A"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printf("\nYou Loose!\n");</w:t>
      </w:r>
    </w:p>
    <w:p w14:paraId="287084AD"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break;</w:t>
      </w:r>
    </w:p>
    <w:p w14:paraId="7F9EA38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03F48B9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579B40EC"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Input by user</w:t>
      </w:r>
    </w:p>
    <w:p w14:paraId="7A167240"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scanf("%d", &amp;guess);</w:t>
      </w:r>
    </w:p>
    <w:p w14:paraId="4A29FD4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47E5982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When user guesses lower</w:t>
      </w:r>
    </w:p>
    <w:p w14:paraId="4E0A0AF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than actual number</w:t>
      </w:r>
    </w:p>
    <w:p w14:paraId="7252C16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if (guess &gt; number)</w:t>
      </w:r>
    </w:p>
    <w:p w14:paraId="6BD25DF0"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006AB20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183BA6E9"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printf("Lower number "</w:t>
      </w:r>
    </w:p>
    <w:p w14:paraId="437EE44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"please!\n");</w:t>
      </w:r>
    </w:p>
    <w:p w14:paraId="76076C0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numberofguess++;</w:t>
      </w:r>
    </w:p>
    <w:p w14:paraId="15C7A1E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269A191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00C0835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When user guesses higher</w:t>
      </w:r>
    </w:p>
    <w:p w14:paraId="747B2BC4"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than actual number</w:t>
      </w:r>
    </w:p>
    <w:p w14:paraId="344B00E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else if (number &gt; guess)</w:t>
      </w:r>
    </w:p>
    <w:p w14:paraId="3C6D94BA"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52EF670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454F7D7C"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printf("Higher number"</w:t>
      </w:r>
    </w:p>
    <w:p w14:paraId="158DDC0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please!\n");</w:t>
      </w:r>
    </w:p>
    <w:p w14:paraId="7E3E0A0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numberofguess++;</w:t>
      </w:r>
    </w:p>
    <w:p w14:paraId="2D13651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5C1A062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6D6C2950"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Printing number of times</w:t>
      </w:r>
    </w:p>
    <w:p w14:paraId="6979E60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user has taken to guess</w:t>
      </w:r>
    </w:p>
    <w:p w14:paraId="0479D5FD"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the number</w:t>
      </w:r>
    </w:p>
    <w:p w14:paraId="5112F6A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else</w:t>
      </w:r>
    </w:p>
    <w:p w14:paraId="5F8DDAF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printf("You guessed the"</w:t>
      </w:r>
    </w:p>
    <w:p w14:paraId="6015C4DD"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lastRenderedPageBreak/>
        <w:t xml:space="preserve">                   " number in %d "</w:t>
      </w:r>
    </w:p>
    <w:p w14:paraId="3E2E46A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"attempts!\n",</w:t>
      </w:r>
    </w:p>
    <w:p w14:paraId="10592B8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numberofguess);</w:t>
      </w:r>
    </w:p>
    <w:p w14:paraId="47E73F4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0D74000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while (guess != number);</w:t>
      </w:r>
    </w:p>
    <w:p w14:paraId="3631057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w:t>
      </w:r>
    </w:p>
    <w:p w14:paraId="11AAD38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61810E0C"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Driver Code</w:t>
      </w:r>
    </w:p>
    <w:p w14:paraId="2F04CAD0"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int main()</w:t>
      </w:r>
    </w:p>
    <w:p w14:paraId="65E548F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w:t>
      </w:r>
    </w:p>
    <w:p w14:paraId="282DA099"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int N = 100;</w:t>
      </w:r>
    </w:p>
    <w:p w14:paraId="7976D82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5F4E864A"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 Function call</w:t>
      </w:r>
    </w:p>
    <w:p w14:paraId="62829B20"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guess(N);</w:t>
      </w:r>
    </w:p>
    <w:p w14:paraId="4785F71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w:t>
      </w:r>
    </w:p>
    <w:p w14:paraId="7964E65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return 0;</w:t>
      </w:r>
    </w:p>
    <w:p w14:paraId="2EE6D37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w:t>
      </w:r>
    </w:p>
    <w:p w14:paraId="684BF10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Build or find xcopy and findstr from the RTM DVD and place on path</w:t>
      </w:r>
    </w:p>
    <w:p w14:paraId="446A36C4" w14:textId="77777777" w:rsidR="004E07EF" w:rsidRDefault="00000000">
      <w:pPr>
        <w:pStyle w:val="NormalWeb"/>
        <w:shd w:val="clear" w:color="auto" w:fill="FFFFFF"/>
        <w:divId w:val="732966300"/>
        <w:rPr>
          <w:rFonts w:cs="Arial"/>
          <w:spacing w:val="-15"/>
        </w:rPr>
      </w:pPr>
      <w:r>
        <w:rPr>
          <w:rFonts w:cs="Arial"/>
          <w:spacing w:val="-15"/>
        </w:rPr>
        <w:t>Setting the Path:</w:t>
      </w:r>
    </w:p>
    <w:p w14:paraId="39C3D0E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path %path%;D:\NT\tools\perl\bin;D:\binaries.x86fre;D:\NT\tools\sp;D:\NT\tools\x86</w:t>
      </w:r>
    </w:p>
    <w:p w14:paraId="2831DD46" w14:textId="77777777" w:rsidR="004E07EF" w:rsidRDefault="00000000">
      <w:pPr>
        <w:pStyle w:val="NormalWeb"/>
        <w:shd w:val="clear" w:color="auto" w:fill="FFFFFF"/>
        <w:divId w:val="732966300"/>
        <w:rPr>
          <w:rFonts w:cs="Arial"/>
          <w:spacing w:val="-15"/>
        </w:rPr>
      </w:pPr>
      <w:r>
        <w:rPr>
          <w:rFonts w:cs="Arial"/>
          <w:spacing w:val="-15"/>
        </w:rPr>
        <w:t>Set the Signing Certificate</w:t>
      </w:r>
    </w:p>
    <w:p w14:paraId="1C02987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run buildnum.exe in sdktools you may have to build it, to get the machine name and build numer of the operating system.</w:t>
      </w:r>
    </w:p>
    <w:p w14:paraId="2AA0563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certmgr -add D:\NT\tools\testpca.cer -r localMachine -s ca</w:t>
      </w:r>
    </w:p>
    <w:p w14:paraId="64174F6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cd D:\NT</w:t>
      </w:r>
    </w:p>
    <w:p w14:paraId="6D4EAFDC"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Begin building 'Diff' in SDK tools, 'SDKdiff' and 'Windiff' to merge DDK and SDK include and lib directories.</w:t>
      </w:r>
    </w:p>
    <w:p w14:paraId="7EBD6BA7"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tools\checktestroot.cmd and tools\checktestpca.cmd</w:t>
      </w:r>
    </w:p>
    <w:p w14:paraId="43D7D2B0" w14:textId="77777777" w:rsidR="004E07EF" w:rsidRDefault="00000000">
      <w:pPr>
        <w:pStyle w:val="NormalWeb"/>
        <w:shd w:val="clear" w:color="auto" w:fill="FFFFFF"/>
        <w:divId w:val="732966300"/>
        <w:rPr>
          <w:rFonts w:cs="Arial"/>
          <w:spacing w:val="-15"/>
        </w:rPr>
      </w:pPr>
      <w:r>
        <w:rPr>
          <w:rFonts w:cs="Arial"/>
          <w:spacing w:val="-15"/>
        </w:rPr>
        <w:t>2. Setting Razzle</w:t>
      </w:r>
    </w:p>
    <w:p w14:paraId="49BA8EDE"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tools\razzle free offline or tools\razzle win64 amd64 free offline    </w:t>
      </w:r>
    </w:p>
    <w:p w14:paraId="1507A7D4" w14:textId="77777777" w:rsidR="004E07EF" w:rsidRDefault="004E07EF">
      <w:pPr>
        <w:pStyle w:val="HTMLPreformatted"/>
        <w:pBdr>
          <w:top w:val="single" w:sz="24" w:space="8" w:color="007B9D"/>
        </w:pBdr>
        <w:shd w:val="clear" w:color="auto" w:fill="484848"/>
        <w:divId w:val="732966300"/>
        <w:rPr>
          <w:color w:val="F1F1F1"/>
          <w:spacing w:val="-15"/>
        </w:rPr>
      </w:pPr>
    </w:p>
    <w:p w14:paraId="61BE26F0"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or for checked     </w:t>
      </w:r>
    </w:p>
    <w:p w14:paraId="56E8A47F" w14:textId="77777777" w:rsidR="004E07EF" w:rsidRDefault="004E07EF">
      <w:pPr>
        <w:pStyle w:val="HTMLPreformatted"/>
        <w:pBdr>
          <w:top w:val="single" w:sz="24" w:space="8" w:color="007B9D"/>
        </w:pBdr>
        <w:shd w:val="clear" w:color="auto" w:fill="484848"/>
        <w:divId w:val="732966300"/>
        <w:rPr>
          <w:color w:val="F1F1F1"/>
          <w:spacing w:val="-15"/>
        </w:rPr>
      </w:pPr>
    </w:p>
    <w:p w14:paraId="35FB77C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tools\razzle offline or tools\razzle win64 amd64 offline</w:t>
      </w:r>
    </w:p>
    <w:p w14:paraId="0B2EC664" w14:textId="77777777" w:rsidR="004E07EF" w:rsidRDefault="00000000">
      <w:pPr>
        <w:pStyle w:val="NormalWeb"/>
        <w:shd w:val="clear" w:color="auto" w:fill="FFFFFF"/>
        <w:divId w:val="732966300"/>
        <w:rPr>
          <w:rFonts w:cs="Arial"/>
          <w:spacing w:val="-15"/>
        </w:rPr>
      </w:pPr>
      <w:r>
        <w:rPr>
          <w:rFonts w:cs="Arial"/>
          <w:noProof/>
          <w:spacing w:val="-15"/>
        </w:rPr>
        <w:lastRenderedPageBreak/>
        <w:drawing>
          <wp:inline distT="0" distB="0" distL="0" distR="0" wp14:anchorId="23DF6060" wp14:editId="4B811898">
            <wp:extent cx="4762500" cy="2857500"/>
            <wp:effectExtent l="0" t="0" r="0" b="0"/>
            <wp:docPr id="2" name="Picture 2" descr="NT Bu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 Build"/>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1C7DAD8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Rename 'projects.map' in the tools directory to 'sd.map' and place in the root of the NT directory.</w:t>
      </w:r>
    </w:p>
    <w:p w14:paraId="1C775E5A"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enlist projects ex: sdx enlist NT master com -c tools\ntnewver.cmd</w:t>
      </w:r>
    </w:p>
    <w:p w14:paraId="2A6B66A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\\PATSTYLESVS.main.x86.fre</w:t>
      </w:r>
    </w:p>
    <w:p w14:paraId="754E0B34"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\\%COMPUTERNAME%.main.x86.fre in BuildMachine.txt</w:t>
      </w:r>
    </w:p>
    <w:p w14:paraId="4E10B15E" w14:textId="77777777" w:rsidR="004E07EF" w:rsidRDefault="00000000">
      <w:pPr>
        <w:pStyle w:val="NormalWeb"/>
        <w:shd w:val="clear" w:color="auto" w:fill="FFFFFF"/>
        <w:divId w:val="732966300"/>
        <w:rPr>
          <w:rFonts w:cs="Arial"/>
          <w:spacing w:val="-15"/>
        </w:rPr>
      </w:pPr>
      <w:r>
        <w:rPr>
          <w:rFonts w:cs="Arial"/>
          <w:spacing w:val="-15"/>
        </w:rPr>
        <w:t xml:space="preserve">We look in BuildMachines.txt for the machine name, branch, architecture,and build type. If we find a match, then we set OFFICIAL_BUILD_MACHINE to the appropriate value ("primary" or "secondary") look for the the offical build machine client in sdktools-&gt;debuggers-&gt;vs-&gt;enlistment-&gt;sd.ini.txt. </w:t>
      </w:r>
    </w:p>
    <w:p w14:paraId="71713724"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tools\verifybuildmachine.cmd</w:t>
      </w:r>
    </w:p>
    <w:p w14:paraId="1F5D51AC"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perl xcopy2binplace.pl</w:t>
      </w:r>
    </w:p>
    <w:p w14:paraId="5A12F50C" w14:textId="77777777" w:rsidR="004E07EF" w:rsidRDefault="00000000">
      <w:pPr>
        <w:pStyle w:val="NormalWeb"/>
        <w:shd w:val="clear" w:color="auto" w:fill="FFFFFF"/>
        <w:divId w:val="732966300"/>
        <w:rPr>
          <w:rFonts w:cs="Arial"/>
          <w:spacing w:val="-15"/>
        </w:rPr>
      </w:pPr>
      <w:r>
        <w:rPr>
          <w:rFonts w:cs="Arial"/>
          <w:spacing w:val="-15"/>
        </w:rPr>
        <w:t>You can compile the Lab 01 down to about 8 errors the rest of the Labs and Operating System shouldn't have any errors. You should have the research kernel to muck around with also from college, needing to comment out the Longhorn additions in revision 6000, files beginning with 'dp' are Longhorn files. The 'dp' files are not in the 'Longhorn' beta LDK they maybe in a IDW or internal developer workstation release if I can find one. Maybe look in Embedded 2009 for supported hardware and maybe learning what PCI hardware and coding the plug n' play to support in the NT Kernel. The PCI codes you can use now a days in 2024 is Linux and you might want to remove some of the cheap hardware.</w:t>
      </w:r>
    </w:p>
    <w:p w14:paraId="244FA4BA" w14:textId="77777777" w:rsidR="004E07EF" w:rsidRDefault="00000000">
      <w:pPr>
        <w:pStyle w:val="NormalWeb"/>
        <w:shd w:val="clear" w:color="auto" w:fill="FFFFFF"/>
        <w:divId w:val="732966300"/>
        <w:rPr>
          <w:rFonts w:cs="Arial"/>
          <w:spacing w:val="-15"/>
        </w:rPr>
      </w:pPr>
      <w:r>
        <w:rPr>
          <w:rFonts w:cs="Arial"/>
          <w:spacing w:val="-15"/>
        </w:rPr>
        <w:t>Lab01</w:t>
      </w:r>
    </w:p>
    <w:p w14:paraId="1E6F4578"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color w:val="878E83"/>
          <w:spacing w:val="-15"/>
          <w:sz w:val="27"/>
          <w:szCs w:val="27"/>
        </w:rPr>
        <w:t xml:space="preserve">: Kernel </w:t>
      </w:r>
    </w:p>
    <w:p w14:paraId="2DC8D487"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lastRenderedPageBreak/>
        <w:t>Copy the base\ntos directory and all of it's files to Lab01 it might be a virtual lab in source depot and it is a physical lab.</w:t>
      </w:r>
    </w:p>
    <w:p w14:paraId="0C8E00E9"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CD to base\busdrv\isapnp and use the message compiler to generate 'message.h'</w:t>
      </w:r>
    </w:p>
    <w:p w14:paraId="3EC5912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Make pcicodes.h using the message compiler too. This file goes in base\busdrv\pci</w:t>
      </w:r>
    </w:p>
    <w:p w14:paraId="3C5E934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build -cz </w:t>
      </w:r>
    </w:p>
    <w:p w14:paraId="1346072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delobj.cmd to clean the source tree</w:t>
      </w:r>
    </w:p>
    <w:p w14:paraId="008C5722" w14:textId="77777777" w:rsidR="004E07EF" w:rsidRDefault="00000000">
      <w:pPr>
        <w:pStyle w:val="NormalWeb"/>
        <w:shd w:val="clear" w:color="auto" w:fill="FFFFFF"/>
        <w:divId w:val="732966300"/>
        <w:rPr>
          <w:rFonts w:cs="Arial"/>
          <w:spacing w:val="-15"/>
        </w:rPr>
      </w:pPr>
      <w:r>
        <w:rPr>
          <w:rFonts w:cs="Arial"/>
          <w:spacing w:val="-15"/>
        </w:rPr>
        <w:t>Lab02</w:t>
      </w:r>
    </w:p>
    <w:p w14:paraId="22F7542C"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color w:val="878E83"/>
          <w:spacing w:val="-15"/>
          <w:sz w:val="27"/>
          <w:szCs w:val="27"/>
        </w:rPr>
        <w:t xml:space="preserve">: Networking </w:t>
      </w:r>
    </w:p>
    <w:p w14:paraId="0564E4E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Copy the NT\net directory to Lab02. The Network Stack or Lab will build without error in the Vitrual Lab. </w:t>
      </w:r>
    </w:p>
    <w:p w14:paraId="0AADDA0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     You might have issues in the Pysical Lab</w:t>
      </w:r>
    </w:p>
    <w:p w14:paraId="4A93176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build -cz</w:t>
      </w:r>
    </w:p>
    <w:p w14:paraId="07F5911E"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delobj.cmd to clean the source tree</w:t>
      </w:r>
    </w:p>
    <w:p w14:paraId="72CCDAA7" w14:textId="77777777" w:rsidR="004E07EF" w:rsidRDefault="00000000">
      <w:pPr>
        <w:pStyle w:val="NormalWeb"/>
        <w:shd w:val="clear" w:color="auto" w:fill="FFFFFF"/>
        <w:divId w:val="732966300"/>
        <w:rPr>
          <w:rFonts w:cs="Arial"/>
          <w:spacing w:val="-15"/>
        </w:rPr>
      </w:pPr>
      <w:r>
        <w:rPr>
          <w:rFonts w:cs="Arial"/>
          <w:spacing w:val="-15"/>
        </w:rPr>
        <w:t>Lab03</w:t>
      </w:r>
    </w:p>
    <w:p w14:paraId="37ED1FB2"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color w:val="878E83"/>
          <w:spacing w:val="-15"/>
          <w:sz w:val="27"/>
          <w:szCs w:val="27"/>
        </w:rPr>
        <w:t>: Server</w:t>
      </w:r>
      <w:hyperlink r:id="rId11" w:anchor="cite_note-3" w:history="1">
        <w:r>
          <w:rPr>
            <w:rStyle w:val="Hyperlink"/>
            <w:rFonts w:ascii="Arial" w:eastAsia="Times New Roman" w:hAnsi="Arial" w:cs="Arial"/>
            <w:spacing w:val="-15"/>
            <w:sz w:val="27"/>
            <w:szCs w:val="27"/>
          </w:rPr>
          <w:t>[c]</w:t>
        </w:r>
      </w:hyperlink>
      <w:r>
        <w:rPr>
          <w:rFonts w:ascii="Arial" w:eastAsia="Times New Roman" w:hAnsi="Arial" w:cs="Arial"/>
          <w:color w:val="878E83"/>
          <w:spacing w:val="-15"/>
          <w:sz w:val="27"/>
          <w:szCs w:val="27"/>
        </w:rPr>
        <w:t xml:space="preserve"> </w:t>
      </w:r>
    </w:p>
    <w:p w14:paraId="1EE5C037"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Copy the Entire Server folder from nt5src.7z to Lab03</w:t>
      </w:r>
    </w:p>
    <w:p w14:paraId="6F0BBB9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The entire Server build should build with about 20 shipping errors and take about 6 hrs for a free build and 12 hrs for a checked.</w:t>
      </w:r>
    </w:p>
    <w:p w14:paraId="3027B5B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build -cz</w:t>
      </w:r>
    </w:p>
    <w:p w14:paraId="7E731A0C"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delobj.cmd to clean the source tree</w:t>
      </w:r>
    </w:p>
    <w:p w14:paraId="20BB4622" w14:textId="77777777" w:rsidR="004E07EF" w:rsidRDefault="00000000">
      <w:pPr>
        <w:pStyle w:val="NormalWeb"/>
        <w:shd w:val="clear" w:color="auto" w:fill="FFFFFF"/>
        <w:divId w:val="732966300"/>
        <w:rPr>
          <w:rFonts w:cs="Arial"/>
          <w:spacing w:val="-15"/>
        </w:rPr>
      </w:pPr>
      <w:r>
        <w:rPr>
          <w:rFonts w:cs="Arial"/>
          <w:spacing w:val="-15"/>
        </w:rPr>
        <w:t>Lab04</w:t>
      </w:r>
    </w:p>
    <w:p w14:paraId="4B7E3EEC"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color w:val="878E83"/>
          <w:spacing w:val="-15"/>
          <w:sz w:val="27"/>
          <w:szCs w:val="27"/>
        </w:rPr>
        <w:t xml:space="preserve">: Terminal Services </w:t>
      </w:r>
    </w:p>
    <w:p w14:paraId="4540C2E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Copy NT\termsrv directory to Lab04. The Terminal Services Stack should build without error in the Virtual Lab.</w:t>
      </w:r>
    </w:p>
    <w:p w14:paraId="608198E4"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ab/>
        <w:t xml:space="preserve">     You might have issues in the Physical Lab.</w:t>
      </w:r>
    </w:p>
    <w:p w14:paraId="66D34A87"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ab/>
      </w:r>
    </w:p>
    <w:p w14:paraId="52DF05DE"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build -cz</w:t>
      </w:r>
    </w:p>
    <w:p w14:paraId="50F0F3E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delobj.cmd to clean the source tree</w:t>
      </w:r>
    </w:p>
    <w:p w14:paraId="46C9F874" w14:textId="77777777" w:rsidR="004E07EF" w:rsidRDefault="00000000">
      <w:pPr>
        <w:pStyle w:val="NormalWeb"/>
        <w:shd w:val="clear" w:color="auto" w:fill="FFFFFF"/>
        <w:divId w:val="732966300"/>
        <w:rPr>
          <w:rFonts w:cs="Arial"/>
          <w:spacing w:val="-15"/>
        </w:rPr>
      </w:pPr>
      <w:r>
        <w:rPr>
          <w:rFonts w:cs="Arial"/>
          <w:spacing w:val="-15"/>
        </w:rPr>
        <w:t>Lab05</w:t>
      </w:r>
    </w:p>
    <w:p w14:paraId="4D4D4691"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color w:val="878E83"/>
          <w:spacing w:val="-15"/>
          <w:sz w:val="27"/>
          <w:szCs w:val="27"/>
        </w:rPr>
        <w:t xml:space="preserve">: Shared Source Common Language infustructure </w:t>
      </w:r>
    </w:p>
    <w:p w14:paraId="28990D0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However the Beta Wiki doesn't list a Lab 05 I believe it's either the SSCLI or the COM Stack. With the .NET Framework.</w:t>
      </w:r>
    </w:p>
    <w:p w14:paraId="1294C18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To build the SSCLI you need Visual Studio 2005 Professional or higher in a 2000 or 2003 Virtual Machine. And Active State </w:t>
      </w:r>
    </w:p>
    <w:p w14:paraId="6FD0E334"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ab/>
        <w:t>Perl ActivePerl-5.16.3.1603-MSWin32-x86-296746.msi or ActivePerl-5.16.3.1603-MSWin32-x64-296746.msi for 64-Bit</w:t>
      </w:r>
    </w:p>
    <w:p w14:paraId="3BA9449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ab/>
      </w:r>
    </w:p>
    <w:p w14:paraId="67B8401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extract the sscli20_20060311.tgz for 2.0 or 1.0 sscli_20021101.tgz sscli_ref_20021101.tgz and and Gyro Genetrics with 1.0 </w:t>
      </w:r>
    </w:p>
    <w:p w14:paraId="2280D01D"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ab/>
        <w:t>and execute env.bat at the root of the directory. To set the free or checked environment then execute buildall.cmd.</w:t>
      </w:r>
    </w:p>
    <w:p w14:paraId="42BC9CC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lastRenderedPageBreak/>
        <w:t>To build the COM stack run build -cz in the root of the COM directory or lab.</w:t>
      </w:r>
    </w:p>
    <w:p w14:paraId="58D6AF78" w14:textId="77777777" w:rsidR="004E07EF" w:rsidRDefault="00000000">
      <w:pPr>
        <w:pStyle w:val="NormalWeb"/>
        <w:shd w:val="clear" w:color="auto" w:fill="FFFFFF"/>
        <w:divId w:val="732966300"/>
        <w:rPr>
          <w:rFonts w:cs="Arial"/>
          <w:spacing w:val="-15"/>
        </w:rPr>
      </w:pPr>
      <w:r>
        <w:rPr>
          <w:rFonts w:cs="Arial"/>
          <w:spacing w:val="-15"/>
        </w:rPr>
        <w:t>Lab06</w:t>
      </w:r>
    </w:p>
    <w:p w14:paraId="3F166523"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color w:val="878E83"/>
          <w:spacing w:val="-15"/>
          <w:sz w:val="27"/>
          <w:szCs w:val="27"/>
        </w:rPr>
        <w:t xml:space="preserve">: User interface </w:t>
      </w:r>
    </w:p>
    <w:p w14:paraId="5932C1A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Copy NT\shell directory to Lab06. The UI Stack should build without error in the Virtual Lab.</w:t>
      </w:r>
    </w:p>
    <w:p w14:paraId="0B3D4BD7"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ab/>
        <w:t xml:space="preserve"> You might have issues in the Physical Lab. With the GNUmakfile</w:t>
      </w:r>
    </w:p>
    <w:p w14:paraId="499334D9"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build -cz</w:t>
      </w:r>
    </w:p>
    <w:p w14:paraId="2F5F3616"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delobj.cmd to clean the source tree</w:t>
      </w:r>
    </w:p>
    <w:p w14:paraId="72AAA7E1" w14:textId="77777777" w:rsidR="004E07EF" w:rsidRDefault="00000000">
      <w:pPr>
        <w:pStyle w:val="NormalWeb"/>
        <w:shd w:val="clear" w:color="auto" w:fill="FFFFFF"/>
        <w:divId w:val="732966300"/>
        <w:rPr>
          <w:rFonts w:cs="Arial"/>
          <w:spacing w:val="-15"/>
        </w:rPr>
      </w:pPr>
      <w:r>
        <w:rPr>
          <w:rFonts w:cs="Arial"/>
          <w:spacing w:val="-15"/>
        </w:rPr>
        <w:t>Lab07</w:t>
      </w:r>
    </w:p>
    <w:p w14:paraId="17F7644B"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color w:val="878E83"/>
          <w:spacing w:val="-15"/>
          <w:sz w:val="27"/>
          <w:szCs w:val="27"/>
        </w:rPr>
        <w:t xml:space="preserve">: Internet Information Services/COM+ </w:t>
      </w:r>
    </w:p>
    <w:p w14:paraId="08CF46F9"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Copy NT\inetsrv directory to Lab07. The IIS Stack should build without error in the Virtual Lab.</w:t>
      </w:r>
    </w:p>
    <w:p w14:paraId="12E27B0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ab/>
      </w:r>
      <w:r>
        <w:rPr>
          <w:color w:val="F1F1F1"/>
          <w:spacing w:val="-15"/>
        </w:rPr>
        <w:tab/>
        <w:t>You might have issues in the Physical Lab.</w:t>
      </w:r>
    </w:p>
    <w:p w14:paraId="15957FDA"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ab/>
      </w:r>
    </w:p>
    <w:p w14:paraId="2356814C"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build -cz</w:t>
      </w:r>
    </w:p>
    <w:p w14:paraId="48AB15CD"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delobj.cmd to clean the source tree</w:t>
      </w:r>
    </w:p>
    <w:p w14:paraId="66704777" w14:textId="77777777" w:rsidR="004E07EF" w:rsidRDefault="00000000">
      <w:pPr>
        <w:pStyle w:val="NormalWeb"/>
        <w:shd w:val="clear" w:color="auto" w:fill="FFFFFF"/>
        <w:divId w:val="732966300"/>
        <w:rPr>
          <w:rFonts w:cs="Arial"/>
          <w:spacing w:val="-15"/>
        </w:rPr>
      </w:pPr>
      <w:r>
        <w:rPr>
          <w:rFonts w:cs="Arial"/>
          <w:spacing w:val="-15"/>
        </w:rPr>
        <w:t>build individual projects</w:t>
      </w:r>
    </w:p>
    <w:p w14:paraId="7C7292F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in the directory of a makefile with build -cz</w:t>
      </w:r>
    </w:p>
    <w:p w14:paraId="527C2B46" w14:textId="77777777" w:rsidR="004E07EF" w:rsidRDefault="00000000">
      <w:pPr>
        <w:pStyle w:val="NormalWeb"/>
        <w:shd w:val="clear" w:color="auto" w:fill="FFFFFF"/>
        <w:divId w:val="732966300"/>
        <w:rPr>
          <w:rFonts w:cs="Arial"/>
          <w:spacing w:val="-15"/>
        </w:rPr>
      </w:pPr>
      <w:r>
        <w:rPr>
          <w:rFonts w:cs="Arial"/>
          <w:spacing w:val="-15"/>
        </w:rPr>
        <w:t xml:space="preserve">or </w:t>
      </w:r>
    </w:p>
    <w:p w14:paraId="009502DC" w14:textId="77777777" w:rsidR="004E07EF" w:rsidRDefault="00000000">
      <w:pPr>
        <w:pStyle w:val="NormalWeb"/>
        <w:shd w:val="clear" w:color="auto" w:fill="FFFFFF"/>
        <w:divId w:val="732966300"/>
        <w:rPr>
          <w:rFonts w:cs="Arial"/>
          <w:spacing w:val="-15"/>
        </w:rPr>
      </w:pPr>
      <w:r>
        <w:rPr>
          <w:rFonts w:cs="Arial"/>
          <w:spacing w:val="-15"/>
        </w:rPr>
        <w:t xml:space="preserve">build the whole operating system </w:t>
      </w:r>
    </w:p>
    <w:p w14:paraId="6F9B710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 xml:space="preserve">perl tools\timebuild.pl -NOCLEANBUILD -NOSYNC -NOSCORCH </w:t>
      </w:r>
    </w:p>
    <w:p w14:paraId="394B57AF"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color w:val="878E83"/>
          <w:spacing w:val="-15"/>
          <w:sz w:val="27"/>
          <w:szCs w:val="27"/>
        </w:rPr>
        <w:t xml:space="preserve">If you want to wait 6 to 12 hours for a new clean build you'll type this: </w:t>
      </w:r>
    </w:p>
    <w:p w14:paraId="1A6FA0A1"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perl tools\timebuild.pl -!NOCLEANBUILD -NOSYNC -NOSCORCH  -NOPOSTBUILD</w:t>
      </w:r>
    </w:p>
    <w:p w14:paraId="477201FA"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build -cz</w:t>
      </w:r>
    </w:p>
    <w:p w14:paraId="7BC2A437" w14:textId="77777777" w:rsidR="004E07EF" w:rsidRDefault="00000000">
      <w:pPr>
        <w:pStyle w:val="NormalWeb"/>
        <w:shd w:val="clear" w:color="auto" w:fill="FFFFFF"/>
        <w:divId w:val="732966300"/>
        <w:rPr>
          <w:rFonts w:cs="Arial"/>
          <w:spacing w:val="-15"/>
        </w:rPr>
      </w:pPr>
      <w:r>
        <w:rPr>
          <w:rFonts w:cs="Arial"/>
          <w:noProof/>
          <w:spacing w:val="-15"/>
        </w:rPr>
        <w:lastRenderedPageBreak/>
        <w:drawing>
          <wp:inline distT="0" distB="0" distL="0" distR="0" wp14:anchorId="32995144" wp14:editId="3ECF7392">
            <wp:extent cx="4762500" cy="2857500"/>
            <wp:effectExtent l="0" t="0" r="0" b="0"/>
            <wp:docPr id="3" name="Picture 3" descr="NT Bu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 Build"/>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7522CE5C" w14:textId="77777777" w:rsidR="004E07EF" w:rsidRDefault="00000000">
      <w:pPr>
        <w:pStyle w:val="NormalWeb"/>
        <w:shd w:val="clear" w:color="auto" w:fill="FFFFFF"/>
        <w:divId w:val="732966300"/>
        <w:rPr>
          <w:rFonts w:cs="Arial"/>
          <w:spacing w:val="-15"/>
        </w:rPr>
      </w:pPr>
      <w:r>
        <w:rPr>
          <w:rFonts w:cs="Arial"/>
          <w:spacing w:val="-15"/>
        </w:rPr>
        <w:t>make a 'symbol' share with symbol and build subdirectories.</w:t>
      </w:r>
    </w:p>
    <w:p w14:paraId="53538D57"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symsrv.cmd</w:t>
      </w:r>
    </w:p>
    <w:p w14:paraId="47622E6D" w14:textId="77777777" w:rsidR="004E07EF" w:rsidRDefault="00000000">
      <w:pPr>
        <w:pStyle w:val="NormalWeb"/>
        <w:shd w:val="clear" w:color="auto" w:fill="FFFFFF"/>
        <w:divId w:val="732966300"/>
        <w:rPr>
          <w:rFonts w:cs="Arial"/>
          <w:spacing w:val="-15"/>
        </w:rPr>
      </w:pPr>
      <w:r>
        <w:rPr>
          <w:rFonts w:cs="Arial"/>
          <w:spacing w:val="-15"/>
        </w:rPr>
        <w:t xml:space="preserve">POSTBUILD: </w:t>
      </w:r>
    </w:p>
    <w:p w14:paraId="1C9BF40D" w14:textId="77777777" w:rsidR="004E07EF" w:rsidRDefault="00000000">
      <w:pPr>
        <w:pStyle w:val="NormalWeb"/>
        <w:shd w:val="clear" w:color="auto" w:fill="FFFFFF"/>
        <w:divId w:val="732966300"/>
        <w:rPr>
          <w:rFonts w:cs="Arial"/>
          <w:spacing w:val="-15"/>
        </w:rPr>
      </w:pPr>
      <w:r>
        <w:rPr>
          <w:rFonts w:cs="Arial"/>
          <w:spacing w:val="-15"/>
        </w:rPr>
        <w:t xml:space="preserve">We only create boot floppy images on fre compressed i386 builds. </w:t>
      </w:r>
    </w:p>
    <w:p w14:paraId="25EE522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tools\postbuildscripts\sanitycheckunicodefiles.cmd</w:t>
      </w:r>
    </w:p>
    <w:p w14:paraId="42D20A7E" w14:textId="77777777" w:rsidR="004E07EF" w:rsidRDefault="00000000">
      <w:pPr>
        <w:pStyle w:val="NormalWeb"/>
        <w:shd w:val="clear" w:color="auto" w:fill="FFFFFF"/>
        <w:divId w:val="732966300"/>
        <w:rPr>
          <w:rFonts w:cs="Arial"/>
          <w:spacing w:val="-15"/>
        </w:rPr>
      </w:pPr>
      <w:r>
        <w:rPr>
          <w:rFonts w:cs="Arial"/>
          <w:spacing w:val="-15"/>
        </w:rPr>
        <w:t xml:space="preserve">Generate the winnt32.msi for different SKUs </w:t>
      </w:r>
    </w:p>
    <w:p w14:paraId="0EE94E55"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tools\postbuildscripts\winnt32msi.cmd</w:t>
      </w:r>
    </w:p>
    <w:p w14:paraId="276EBC17"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tools\postbuildscripts\makebuildname.cmd</w:t>
      </w:r>
    </w:p>
    <w:p w14:paraId="5E329472"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tools\postbuildscripts\cdimage.cmd -d Release</w:t>
      </w:r>
    </w:p>
    <w:p w14:paraId="5575CE4D"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move delobj.cmd the the tools directory to the NT Root and clean the source tree by deleting all the object files. After the build</w:t>
      </w:r>
    </w:p>
    <w:p w14:paraId="2378479A" w14:textId="77777777" w:rsidR="004E07EF" w:rsidRDefault="00000000">
      <w:pPr>
        <w:pStyle w:val="NormalWeb"/>
        <w:shd w:val="clear" w:color="auto" w:fill="FFFFFF"/>
        <w:divId w:val="732966300"/>
        <w:rPr>
          <w:rFonts w:cs="Arial"/>
          <w:spacing w:val="-15"/>
        </w:rPr>
      </w:pPr>
      <w:r>
        <w:rPr>
          <w:rFonts w:cs="Arial"/>
          <w:spacing w:val="-15"/>
        </w:rPr>
        <w:t>Close Razzle Window run the VC7 vcvars32.bat from the VCBuilt share and set _NTTREE environment variable. Which is the binaries directory.</w:t>
      </w:r>
    </w:p>
    <w:p w14:paraId="585F9A70"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path %path%;D:\binaries.x86fre\bldtools</w:t>
      </w:r>
    </w:p>
    <w:p w14:paraId="66B49D11" w14:textId="77777777" w:rsidR="004E07EF" w:rsidRDefault="00000000">
      <w:pPr>
        <w:pStyle w:val="NormalWeb"/>
        <w:shd w:val="clear" w:color="auto" w:fill="FFFFFF"/>
        <w:divId w:val="732966300"/>
        <w:rPr>
          <w:rFonts w:cs="Arial"/>
          <w:spacing w:val="-15"/>
        </w:rPr>
      </w:pPr>
      <w:r>
        <w:rPr>
          <w:rFonts w:cs="Arial"/>
          <w:spacing w:val="-15"/>
        </w:rPr>
        <w:t xml:space="preserve">Copy the 'copyddkfiles.cmd' the the NT\base\ddk directory for the tools directory run: </w:t>
      </w:r>
    </w:p>
    <w:p w14:paraId="39FA81F9"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copyddkfiles.cmd ddk_base.ini ddk D:\NT\base</w:t>
      </w:r>
    </w:p>
    <w:p w14:paraId="5A58FD67" w14:textId="77777777" w:rsidR="004E07EF" w:rsidRDefault="00000000">
      <w:pPr>
        <w:pStyle w:val="NormalWeb"/>
        <w:shd w:val="clear" w:color="auto" w:fill="FFFFFF"/>
        <w:divId w:val="732966300"/>
        <w:rPr>
          <w:rFonts w:cs="Arial"/>
          <w:spacing w:val="-15"/>
        </w:rPr>
      </w:pPr>
      <w:r>
        <w:rPr>
          <w:rFonts w:cs="Arial"/>
          <w:spacing w:val="-15"/>
        </w:rPr>
        <w:lastRenderedPageBreak/>
        <w:t xml:space="preserve">It should begin to copy the ddk files you will need to edit the ddk, hal, IFS INI files to fit your kit needs. </w:t>
      </w:r>
    </w:p>
    <w:p w14:paraId="22FE515B" w14:textId="77777777" w:rsidR="004E07EF" w:rsidRDefault="00000000">
      <w:pPr>
        <w:pStyle w:val="NormalWeb"/>
        <w:shd w:val="clear" w:color="auto" w:fill="FFFFFF"/>
        <w:divId w:val="732966300"/>
        <w:rPr>
          <w:rFonts w:cs="Arial"/>
          <w:spacing w:val="-15"/>
        </w:rPr>
      </w:pPr>
      <w:r>
        <w:rPr>
          <w:rFonts w:cs="Arial"/>
          <w:spacing w:val="-15"/>
        </w:rPr>
        <w:t>You might want to learn how to make a service pack.</w:t>
      </w:r>
    </w:p>
    <w:p w14:paraId="1183C9FB"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cd to D:\NT\tools\postbuildscripts\svcpack\ and open spcab.cmd and set the FILELIST CABNAME and EVENTNAME using the gold directory</w:t>
      </w:r>
    </w:p>
    <w:p w14:paraId="07E86553"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text files as a FILENAME</w:t>
      </w:r>
    </w:p>
    <w:p w14:paraId="7983CB09" w14:textId="77777777" w:rsidR="004E07EF" w:rsidRDefault="00000000">
      <w:pPr>
        <w:pStyle w:val="NormalWeb"/>
        <w:shd w:val="clear" w:color="auto" w:fill="FFFFFF"/>
        <w:divId w:val="732966300"/>
        <w:rPr>
          <w:rFonts w:cs="Arial"/>
          <w:spacing w:val="-15"/>
        </w:rPr>
      </w:pPr>
      <w:r>
        <w:rPr>
          <w:rFonts w:cs="Arial"/>
          <w:spacing w:val="-15"/>
        </w:rPr>
        <w:t xml:space="preserve">After the build run the post build batch file in the tools directory and read the error log you shouldn't get any errors in Windows XP/2003 Professional Edition. </w:t>
      </w:r>
    </w:p>
    <w:p w14:paraId="501106B7"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certmgr.msc, go to Trusted Root Certification Authorities\Certificates and remove the Microsoft Test Root Authority certificate,</w:t>
      </w:r>
    </w:p>
    <w:p w14:paraId="383B6A6E"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Sign out and Sign in again. The 'For Testing Purposes' Watermark should now be removed.</w:t>
      </w:r>
    </w:p>
    <w:p w14:paraId="5A6ED088" w14:textId="77777777" w:rsidR="004E07EF" w:rsidRDefault="00000000">
      <w:pPr>
        <w:pStyle w:val="NormalWeb"/>
        <w:shd w:val="clear" w:color="auto" w:fill="FFFFFF"/>
        <w:divId w:val="732966300"/>
        <w:rPr>
          <w:rFonts w:cs="Arial"/>
          <w:spacing w:val="-15"/>
        </w:rPr>
      </w:pPr>
      <w:r>
        <w:rPr>
          <w:rFonts w:cs="Arial"/>
          <w:spacing w:val="-15"/>
        </w:rPr>
        <w:t>It takes 6 hours to build a Free Build and 12 hrs a Checked.</w:t>
      </w:r>
    </w:p>
    <w:p w14:paraId="6842D1B0" w14:textId="77777777" w:rsidR="004E07EF" w:rsidRDefault="00000000">
      <w:pPr>
        <w:pStyle w:val="NormalWeb"/>
        <w:shd w:val="clear" w:color="auto" w:fill="FFFFFF"/>
        <w:divId w:val="732966300"/>
        <w:rPr>
          <w:rFonts w:cs="Arial"/>
          <w:spacing w:val="-15"/>
        </w:rPr>
      </w:pPr>
      <w:r>
        <w:rPr>
          <w:rFonts w:cs="Arial"/>
          <w:spacing w:val="-15"/>
        </w:rPr>
        <w:t>Themes</w:t>
      </w:r>
    </w:p>
    <w:p w14:paraId="6673366F"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To test the defualt Visual Styles build and execute UXBUD.EXE in the shell-&gt;themes directory</w:t>
      </w:r>
    </w:p>
    <w:p w14:paraId="6CFC36EF" w14:textId="77777777" w:rsidR="004E07EF" w:rsidRDefault="00000000">
      <w:pPr>
        <w:pStyle w:val="NormalWeb"/>
        <w:shd w:val="clear" w:color="auto" w:fill="FFFFFF"/>
        <w:divId w:val="732966300"/>
        <w:rPr>
          <w:rFonts w:cs="Arial"/>
          <w:spacing w:val="-15"/>
        </w:rPr>
      </w:pPr>
      <w:r>
        <w:rPr>
          <w:rFonts w:cs="Arial"/>
          <w:spacing w:val="-15"/>
        </w:rPr>
        <w:t>Build packthem, cd to the themedir and build 'mallard' read the Powerpoints use Office XP, And Adobe CS2.</w:t>
      </w:r>
    </w:p>
    <w:p w14:paraId="22D45D45" w14:textId="77777777" w:rsidR="004E07EF" w:rsidRDefault="00000000">
      <w:pPr>
        <w:pStyle w:val="NormalWeb"/>
        <w:shd w:val="clear" w:color="auto" w:fill="FFFFFF"/>
        <w:divId w:val="732966300"/>
        <w:rPr>
          <w:rFonts w:cs="Arial"/>
          <w:spacing w:val="-15"/>
        </w:rPr>
      </w:pPr>
      <w:hyperlink r:id="rId13" w:history="1">
        <w:r>
          <w:rPr>
            <w:rStyle w:val="Hyperlink"/>
            <w:rFonts w:cs="Arial"/>
            <w:spacing w:val="-15"/>
          </w:rPr>
          <w:t>Here's is a Mallard Screenshot</w:t>
        </w:r>
      </w:hyperlink>
    </w:p>
    <w:p w14:paraId="480AF004" w14:textId="30E00BEA" w:rsidR="004E07EF" w:rsidRDefault="00000000">
      <w:pPr>
        <w:pStyle w:val="Heading2"/>
        <w:shd w:val="clear" w:color="auto" w:fill="FFFFFF"/>
        <w:divId w:val="732966300"/>
        <w:rPr>
          <w:rFonts w:ascii="Arial" w:eastAsia="Times New Roman" w:hAnsi="Arial" w:cs="Arial"/>
          <w:sz w:val="43"/>
          <w:szCs w:val="43"/>
        </w:rPr>
      </w:pPr>
      <w:r>
        <w:rPr>
          <w:rFonts w:ascii="Arial" w:eastAsia="Times New Roman" w:hAnsi="Arial" w:cs="Arial"/>
          <w:sz w:val="43"/>
          <w:szCs w:val="43"/>
        </w:rPr>
        <w:t xml:space="preserve">Here are the Microsoft Windows XP/2003 </w:t>
      </w:r>
      <w:hyperlink r:id="rId14" w:history="1">
        <w:r>
          <w:rPr>
            <w:rStyle w:val="Hyperlink"/>
            <w:rFonts w:ascii="Arial" w:eastAsia="Times New Roman" w:hAnsi="Arial" w:cs="Arial"/>
            <w:sz w:val="43"/>
            <w:szCs w:val="43"/>
          </w:rPr>
          <w:t>UX Guidelines</w:t>
        </w:r>
      </w:hyperlink>
    </w:p>
    <w:p w14:paraId="66A69C06" w14:textId="77777777" w:rsidR="004E07EF" w:rsidRDefault="00000000">
      <w:pPr>
        <w:shd w:val="clear" w:color="auto" w:fill="FFFFFF"/>
        <w:divId w:val="732966300"/>
        <w:rPr>
          <w:rFonts w:ascii="Arial" w:eastAsia="Times New Roman" w:hAnsi="Arial" w:cs="Arial"/>
          <w:color w:val="878E83"/>
          <w:spacing w:val="-15"/>
          <w:sz w:val="27"/>
          <w:szCs w:val="27"/>
        </w:rPr>
      </w:pPr>
      <w:r>
        <w:rPr>
          <w:rFonts w:ascii="Arial" w:eastAsia="Times New Roman" w:hAnsi="Arial" w:cs="Arial"/>
          <w:noProof/>
          <w:color w:val="878E83"/>
          <w:spacing w:val="-15"/>
          <w:sz w:val="27"/>
          <w:szCs w:val="27"/>
        </w:rPr>
        <w:lastRenderedPageBreak/>
        <w:drawing>
          <wp:inline distT="0" distB="0" distL="0" distR="0" wp14:anchorId="37918806" wp14:editId="651C1BCE">
            <wp:extent cx="4762500" cy="285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20BC7277" w14:textId="77777777" w:rsidR="004E07EF" w:rsidRDefault="00000000">
      <w:pPr>
        <w:pStyle w:val="NormalWeb"/>
        <w:shd w:val="clear" w:color="auto" w:fill="FFFFFF"/>
        <w:divId w:val="732966300"/>
        <w:rPr>
          <w:rFonts w:cs="Arial"/>
          <w:spacing w:val="-15"/>
        </w:rPr>
      </w:pPr>
      <w:r>
        <w:rPr>
          <w:rFonts w:cs="Arial"/>
          <w:spacing w:val="-15"/>
        </w:rPr>
        <w:t>After the build the Active Directory Migration Tools and Debugging Tools should be built. After the post build very edition and every supported language should be built. In the binaries directory the usa default build should be revision 6000 leading up to Windows Embedded 2009. After the Windows 6000 revision source build you might want to use the SLD files in the 'mantis' folder with XP embedded and make a Embedded Windows repository and engineer 2003 revision 6000 which was released in Embedded 2009. You can compile the Operating System down to about 16 errors needing to remove the Longhorn additions in revision 6000 maybe look in Embedded 2009 for supported hardware and maybe learning what PCI hardware and coding the plug n' play to support in the NT Kernel. The PCI codes you can use now a days in 2024 is Linux and you might want to remove some of the cheap hardware.</w:t>
      </w:r>
    </w:p>
    <w:p w14:paraId="7880025D" w14:textId="7FA2297C" w:rsidR="004E07EF" w:rsidRDefault="00000000">
      <w:pPr>
        <w:pStyle w:val="Heading2"/>
        <w:shd w:val="clear" w:color="auto" w:fill="FFFFFF"/>
        <w:divId w:val="732966300"/>
        <w:rPr>
          <w:rFonts w:ascii="Arial" w:eastAsia="Times New Roman" w:hAnsi="Arial" w:cs="Arial"/>
          <w:sz w:val="43"/>
          <w:szCs w:val="43"/>
        </w:rPr>
      </w:pPr>
      <w:hyperlink r:id="rId16" w:history="1">
        <w:r>
          <w:rPr>
            <w:rStyle w:val="Hyperlink"/>
            <w:rFonts w:ascii="Arial" w:eastAsia="Times New Roman" w:hAnsi="Arial" w:cs="Arial"/>
            <w:sz w:val="43"/>
            <w:szCs w:val="43"/>
          </w:rPr>
          <w:t>Building a Windows XP Embedded Runtime Image</w:t>
        </w:r>
      </w:hyperlink>
    </w:p>
    <w:p w14:paraId="61E7A065" w14:textId="77777777" w:rsidR="004E07EF" w:rsidRDefault="00000000">
      <w:pPr>
        <w:pStyle w:val="NormalWeb"/>
        <w:shd w:val="clear" w:color="auto" w:fill="FFFFFF"/>
        <w:divId w:val="732966300"/>
        <w:rPr>
          <w:rFonts w:cs="Arial"/>
          <w:spacing w:val="-15"/>
        </w:rPr>
      </w:pPr>
      <w:r>
        <w:rPr>
          <w:rFonts w:cs="Arial"/>
          <w:spacing w:val="-15"/>
        </w:rPr>
        <w:t>To build MSMQ in NT-&gt;inetserv-&gt;MSMQ install Visual C++ 6.0 with MSDN Library put the Build Utlity from NT-&gt;tools-&gt;x86 in the exacutables PATH in the Options tab in Visual C++ 6.0 and set NTMAKEENV in the Control Panel to the 2003 DDK Bin. The Workspace is a Visual C++ 6.0 workspace. From the CMD Prompt run 'scortch.cmd' to set %FROOT%. Please make sure the SDXROOT is set. This Workspace has more environment varables to set and Microsoft used MINGW in the building of XP not PTC. Download GetGNUWin32-Legacy-Install from Sourceforge.</w:t>
      </w:r>
    </w:p>
    <w:p w14:paraId="0E013137" w14:textId="77777777" w:rsidR="004E07EF" w:rsidRDefault="00000000">
      <w:pPr>
        <w:pStyle w:val="NormalWeb"/>
        <w:shd w:val="clear" w:color="auto" w:fill="FFFFFF"/>
        <w:divId w:val="732966300"/>
        <w:rPr>
          <w:rFonts w:cs="Arial"/>
          <w:spacing w:val="-15"/>
        </w:rPr>
      </w:pPr>
      <w:hyperlink r:id="rId17" w:history="1">
        <w:r>
          <w:rPr>
            <w:rStyle w:val="Hyperlink"/>
            <w:rFonts w:cs="Arial"/>
            <w:spacing w:val="-15"/>
          </w:rPr>
          <w:t>here</w:t>
        </w:r>
      </w:hyperlink>
      <w:r>
        <w:rPr>
          <w:rFonts w:cs="Arial"/>
          <w:spacing w:val="-15"/>
        </w:rPr>
        <w:t xml:space="preserve"> to build MINGW 1.0 for source. </w:t>
      </w:r>
    </w:p>
    <w:p w14:paraId="5EC9BB62" w14:textId="77777777" w:rsidR="004E07EF" w:rsidRDefault="00000000">
      <w:pPr>
        <w:pStyle w:val="NormalWeb"/>
        <w:shd w:val="clear" w:color="auto" w:fill="FFFFFF"/>
        <w:divId w:val="732966300"/>
        <w:rPr>
          <w:rFonts w:cs="Arial"/>
          <w:spacing w:val="-15"/>
        </w:rPr>
      </w:pPr>
      <w:r>
        <w:rPr>
          <w:rFonts w:cs="Arial"/>
          <w:spacing w:val="-15"/>
        </w:rPr>
        <w:t>The Boot Process for XP/2003 is:</w:t>
      </w:r>
    </w:p>
    <w:p w14:paraId="7C26857A" w14:textId="77777777" w:rsidR="004E07EF" w:rsidRDefault="00000000">
      <w:pPr>
        <w:pStyle w:val="NormalWeb"/>
        <w:shd w:val="clear" w:color="auto" w:fill="FFFFFF"/>
        <w:divId w:val="732966300"/>
        <w:rPr>
          <w:rFonts w:cs="Arial"/>
          <w:spacing w:val="-15"/>
        </w:rPr>
      </w:pPr>
      <w:r>
        <w:rPr>
          <w:rFonts w:cs="Arial"/>
          <w:spacing w:val="-15"/>
        </w:rPr>
        <w:t>Use Bootsect to write MBR and boot sector.</w:t>
      </w:r>
    </w:p>
    <w:p w14:paraId="6CDB8238"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bootsect /nt52. e:</w:t>
      </w:r>
    </w:p>
    <w:p w14:paraId="3C1F8393" w14:textId="77777777" w:rsidR="004E07EF" w:rsidRDefault="00000000">
      <w:pPr>
        <w:pStyle w:val="NormalWeb"/>
        <w:shd w:val="clear" w:color="auto" w:fill="FFFFFF"/>
        <w:divId w:val="732966300"/>
        <w:rPr>
          <w:rFonts w:cs="Arial"/>
          <w:spacing w:val="-15"/>
        </w:rPr>
      </w:pPr>
      <w:r>
        <w:rPr>
          <w:rFonts w:cs="Arial"/>
          <w:spacing w:val="-15"/>
        </w:rPr>
        <w:t>NTLDR, Ntdetect.com, Ntbootdd.sys, Ntoskrnl.exe, hal.dll, smss.exe, winlogon.exe, Service Contol Manager SCM</w:t>
      </w:r>
    </w:p>
    <w:p w14:paraId="2007612A" w14:textId="77777777" w:rsidR="004E07EF" w:rsidRDefault="00000000">
      <w:pPr>
        <w:pStyle w:val="NormalWeb"/>
        <w:shd w:val="clear" w:color="auto" w:fill="FFFFFF"/>
        <w:divId w:val="732966300"/>
        <w:rPr>
          <w:rFonts w:cs="Arial"/>
          <w:spacing w:val="-15"/>
        </w:rPr>
      </w:pPr>
      <w:r>
        <w:rPr>
          <w:rFonts w:cs="Arial"/>
          <w:spacing w:val="-15"/>
        </w:rPr>
        <w:t>In a free build the kernel may not build you may have to to use the Windows Research Kernel. Microsoft does not give you the source to WinLogon even in the SSLIP. It's named Winlogon.exe.lc</w:t>
      </w:r>
    </w:p>
    <w:p w14:paraId="56275C07" w14:textId="77777777" w:rsidR="004E07EF" w:rsidRDefault="00000000">
      <w:pPr>
        <w:pStyle w:val="NormalWeb"/>
        <w:shd w:val="clear" w:color="auto" w:fill="FFFFFF"/>
        <w:divId w:val="732966300"/>
        <w:rPr>
          <w:rFonts w:cs="Arial"/>
          <w:spacing w:val="-15"/>
        </w:rPr>
      </w:pPr>
      <w:r>
        <w:rPr>
          <w:rFonts w:cs="Arial"/>
          <w:spacing w:val="-15"/>
        </w:rPr>
        <w:t xml:space="preserve">A </w:t>
      </w:r>
      <w:r>
        <w:rPr>
          <w:rStyle w:val="Strong"/>
          <w:rFonts w:cs="Arial"/>
          <w:spacing w:val="-15"/>
        </w:rPr>
        <w:t>build lab</w:t>
      </w:r>
      <w:r>
        <w:rPr>
          <w:rFonts w:cs="Arial"/>
          <w:spacing w:val="-15"/>
        </w:rPr>
        <w:t xml:space="preserve"> (or simply a </w:t>
      </w:r>
      <w:r>
        <w:rPr>
          <w:rStyle w:val="Strong"/>
          <w:rFonts w:cs="Arial"/>
          <w:spacing w:val="-15"/>
        </w:rPr>
        <w:t>lab</w:t>
      </w:r>
      <w:r>
        <w:rPr>
          <w:rFonts w:cs="Arial"/>
          <w:spacing w:val="-15"/>
        </w:rPr>
        <w:t xml:space="preserve">) commonly refers to a </w:t>
      </w:r>
      <w:hyperlink r:id="rId18" w:tgtFrame="_self" w:history="1">
        <w:r>
          <w:rPr>
            <w:rStyle w:val="Hyperlink"/>
            <w:rFonts w:cs="Arial"/>
            <w:spacing w:val="-15"/>
          </w:rPr>
          <w:t>Microsoft Windows</w:t>
        </w:r>
      </w:hyperlink>
      <w:r>
        <w:rPr>
          <w:rFonts w:cs="Arial"/>
          <w:spacing w:val="-15"/>
        </w:rPr>
        <w:t xml:space="preserve"> source code branch. By extension, it can also refer to the team that works on this branch. </w:t>
      </w:r>
    </w:p>
    <w:p w14:paraId="3F02553B" w14:textId="77777777" w:rsidR="004E07EF" w:rsidRDefault="00000000">
      <w:pPr>
        <w:pStyle w:val="NormalWeb"/>
        <w:shd w:val="clear" w:color="auto" w:fill="FFFFFF"/>
        <w:divId w:val="732966300"/>
        <w:rPr>
          <w:rFonts w:cs="Arial"/>
          <w:spacing w:val="-15"/>
        </w:rPr>
      </w:pPr>
      <w:r>
        <w:rPr>
          <w:rFonts w:cs="Arial"/>
          <w:spacing w:val="-15"/>
        </w:rPr>
        <w:t>Microsoft has used multiple prefixes to refer to feature branches over time:</w:t>
      </w:r>
    </w:p>
    <w:p w14:paraId="578C865C" w14:textId="77777777" w:rsidR="004E07EF" w:rsidRDefault="00000000">
      <w:pPr>
        <w:pStyle w:val="NormalWeb"/>
        <w:shd w:val="clear" w:color="auto" w:fill="FFFFFF"/>
        <w:divId w:val="732966300"/>
        <w:rPr>
          <w:rFonts w:cs="Arial"/>
          <w:spacing w:val="-15"/>
        </w:rPr>
      </w:pPr>
      <w:hyperlink r:id="rId19" w:history="1">
        <w:r>
          <w:rPr>
            <w:rStyle w:val="Hyperlink"/>
            <w:rFonts w:cs="Arial"/>
            <w:spacing w:val="-15"/>
          </w:rPr>
          <w:t>Setting up a Public Symbol Server</w:t>
        </w:r>
      </w:hyperlink>
      <w:r>
        <w:rPr>
          <w:rFonts w:cs="Arial"/>
          <w:spacing w:val="-15"/>
        </w:rPr>
        <w:t xml:space="preserve"> </w:t>
      </w:r>
    </w:p>
    <w:p w14:paraId="450B4DAA" w14:textId="77777777" w:rsidR="004E07EF" w:rsidRDefault="00000000">
      <w:pPr>
        <w:pStyle w:val="HTMLPreformatted"/>
        <w:pBdr>
          <w:top w:val="single" w:sz="24" w:space="8" w:color="007B9D"/>
        </w:pBdr>
        <w:shd w:val="clear" w:color="auto" w:fill="484848"/>
        <w:divId w:val="732966300"/>
        <w:rPr>
          <w:color w:val="F1F1F1"/>
          <w:spacing w:val="-15"/>
        </w:rPr>
      </w:pPr>
      <w:r>
        <w:rPr>
          <w:color w:val="F1F1F1"/>
          <w:spacing w:val="-15"/>
        </w:rPr>
        <w:t>You can use the Symchk tool to check to see if the Symbol file is public or private.</w:t>
      </w:r>
    </w:p>
    <w:p w14:paraId="5DAF4F38" w14:textId="77777777" w:rsidR="004E07EF" w:rsidRDefault="00000000">
      <w:pPr>
        <w:divId w:val="556551743"/>
        <w:rPr>
          <w:rFonts w:ascii="Arial" w:eastAsia="Times New Roman" w:hAnsi="Arial" w:cs="Arial"/>
          <w:color w:val="878E83"/>
          <w:spacing w:val="-15"/>
          <w:sz w:val="27"/>
          <w:szCs w:val="27"/>
        </w:rPr>
      </w:pPr>
      <w:r>
        <w:rPr>
          <w:rFonts w:ascii="Arial" w:eastAsia="Times New Roman" w:hAnsi="Arial" w:cs="Arial"/>
          <w:noProof/>
          <w:color w:val="878E83"/>
          <w:spacing w:val="-15"/>
          <w:sz w:val="27"/>
          <w:szCs w:val="27"/>
        </w:rPr>
        <w:lastRenderedPageBreak/>
        <w:drawing>
          <wp:inline distT="0" distB="0" distL="0" distR="0" wp14:anchorId="02638E93" wp14:editId="40613D9F">
            <wp:extent cx="3333333" cy="1980952"/>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333333" cy="1980952"/>
                    </a:xfrm>
                    <a:prstGeom prst="rect">
                      <a:avLst/>
                    </a:prstGeom>
                    <a:noFill/>
                    <a:ln>
                      <a:noFill/>
                    </a:ln>
                  </pic:spPr>
                </pic:pic>
              </a:graphicData>
            </a:graphic>
          </wp:inline>
        </w:drawing>
      </w:r>
      <w:r>
        <w:rPr>
          <w:rFonts w:ascii="Arial" w:eastAsia="Times New Roman" w:hAnsi="Arial" w:cs="Arial"/>
          <w:noProof/>
          <w:color w:val="878E83"/>
          <w:spacing w:val="-15"/>
          <w:sz w:val="27"/>
          <w:szCs w:val="27"/>
        </w:rPr>
        <w:drawing>
          <wp:inline distT="0" distB="0" distL="0" distR="0" wp14:anchorId="6D85DAA6" wp14:editId="4321F3A3">
            <wp:extent cx="7619048" cy="2552381"/>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7619048" cy="2552381"/>
                    </a:xfrm>
                    <a:prstGeom prst="rect">
                      <a:avLst/>
                    </a:prstGeom>
                    <a:noFill/>
                    <a:ln>
                      <a:noFill/>
                    </a:ln>
                  </pic:spPr>
                </pic:pic>
              </a:graphicData>
            </a:graphic>
          </wp:inline>
        </w:drawing>
      </w:r>
      <w:r>
        <w:rPr>
          <w:rFonts w:ascii="Arial" w:eastAsia="Times New Roman" w:hAnsi="Arial" w:cs="Arial"/>
          <w:noProof/>
          <w:color w:val="878E83"/>
          <w:spacing w:val="-15"/>
          <w:sz w:val="27"/>
          <w:szCs w:val="27"/>
        </w:rPr>
        <w:drawing>
          <wp:inline distT="0" distB="0" distL="0" distR="0" wp14:anchorId="088C8C42" wp14:editId="12ED83DD">
            <wp:extent cx="3333333" cy="174285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3333333" cy="1742857"/>
                    </a:xfrm>
                    <a:prstGeom prst="rect">
                      <a:avLst/>
                    </a:prstGeom>
                    <a:noFill/>
                    <a:ln>
                      <a:noFill/>
                    </a:ln>
                  </pic:spPr>
                </pic:pic>
              </a:graphicData>
            </a:graphic>
          </wp:inline>
        </w:drawing>
      </w:r>
    </w:p>
    <w:p w14:paraId="297EF6BB" w14:textId="77777777" w:rsidR="004E07EF" w:rsidRDefault="00000000">
      <w:pPr>
        <w:jc w:val="center"/>
        <w:divId w:val="1893693431"/>
        <w:rPr>
          <w:rFonts w:ascii="Arial" w:eastAsia="Times New Roman" w:hAnsi="Arial" w:cs="Arial"/>
          <w:color w:val="A6A88F"/>
          <w:spacing w:val="-15"/>
          <w:sz w:val="27"/>
          <w:szCs w:val="27"/>
        </w:rPr>
      </w:pPr>
      <w:r>
        <w:rPr>
          <w:rFonts w:ascii="Arial" w:eastAsia="Times New Roman" w:hAnsi="Arial" w:cs="Arial"/>
          <w:color w:val="A6A88F"/>
          <w:spacing w:val="-15"/>
          <w:sz w:val="27"/>
          <w:szCs w:val="27"/>
        </w:rPr>
        <w:t xml:space="preserve">© Sphinx Logic. Jonathan Moore All rights reserved. </w:t>
      </w:r>
      <w:hyperlink r:id="rId23" w:history="1">
        <w:r>
          <w:rPr>
            <w:rFonts w:ascii="Arial" w:eastAsia="Times New Roman" w:hAnsi="Arial" w:cs="Arial"/>
            <w:color w:val="A6A88F"/>
            <w:spacing w:val="-15"/>
            <w:sz w:val="27"/>
            <w:szCs w:val="27"/>
            <w:u w:val="single"/>
          </w:rPr>
          <w:t>Microsoft Legal</w:t>
        </w:r>
      </w:hyperlink>
      <w:r>
        <w:rPr>
          <w:rFonts w:ascii="Arial" w:eastAsia="Times New Roman" w:hAnsi="Arial" w:cs="Arial"/>
          <w:color w:val="A6A88F"/>
          <w:spacing w:val="-15"/>
          <w:sz w:val="27"/>
          <w:szCs w:val="27"/>
        </w:rPr>
        <w:t xml:space="preserve"> </w:t>
      </w:r>
    </w:p>
    <w:p w14:paraId="06CC202E" w14:textId="77777777" w:rsidR="00C94569" w:rsidRDefault="00C94569">
      <w:pPr>
        <w:rPr>
          <w:rFonts w:eastAsia="Times New Roman"/>
        </w:rPr>
      </w:pPr>
    </w:p>
    <w:sectPr w:rsidR="00C94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0000000000000000000"/>
    <w:charset w:val="00"/>
    <w:family w:val="roman"/>
    <w:notTrueType/>
    <w:pitch w:val="default"/>
  </w:font>
  <w:font w:name="Source Sans Pro">
    <w:panose1 w:val="020B0503030403020204"/>
    <w:charset w:val="00"/>
    <w:family w:val="swiss"/>
    <w:notTrueType/>
    <w:pitch w:val="variable"/>
    <w:sig w:usb0="20000007" w:usb1="00000001" w:usb2="00000000" w:usb3="00000000" w:csb0="00000193" w:csb1="00000000"/>
  </w:font>
  <w:font w:name="Font Awesome 5 Free">
    <w:charset w:val="00"/>
    <w:family w:val="auto"/>
    <w:pitch w:val="default"/>
  </w:font>
  <w:font w:name="Font Awesome 5 Brands">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B3167"/>
    <w:multiLevelType w:val="multilevel"/>
    <w:tmpl w:val="E7D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A0F37"/>
    <w:multiLevelType w:val="multilevel"/>
    <w:tmpl w:val="EB4C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739451">
    <w:abstractNumId w:val="0"/>
  </w:num>
  <w:num w:numId="2" w16cid:durableId="74947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F2"/>
    <w:rsid w:val="00140CFD"/>
    <w:rsid w:val="004E07EF"/>
    <w:rsid w:val="005005F2"/>
    <w:rsid w:val="00C606D2"/>
    <w:rsid w:val="00C94569"/>
    <w:rsid w:val="00F4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6D61A"/>
  <w15:chartTrackingRefBased/>
  <w15:docId w15:val="{C7C5B6BB-4A0D-4B56-8F31-A65665EF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color w:val="007897"/>
      <w:kern w:val="36"/>
      <w:sz w:val="48"/>
      <w:szCs w:val="48"/>
    </w:rPr>
  </w:style>
  <w:style w:type="paragraph" w:styleId="Heading2">
    <w:name w:val="heading 2"/>
    <w:basedOn w:val="Normal"/>
    <w:link w:val="Heading2Char"/>
    <w:uiPriority w:val="9"/>
    <w:qFormat/>
    <w:pPr>
      <w:spacing w:before="100" w:beforeAutospacing="1" w:after="240"/>
      <w:outlineLvl w:val="1"/>
    </w:pPr>
    <w:rPr>
      <w:color w:val="007897"/>
      <w:spacing w:val="-15"/>
      <w:sz w:val="38"/>
      <w:szCs w:val="38"/>
    </w:rPr>
  </w:style>
  <w:style w:type="paragraph" w:styleId="Heading3">
    <w:name w:val="heading 3"/>
    <w:basedOn w:val="Normal"/>
    <w:link w:val="Heading3Char"/>
    <w:uiPriority w:val="9"/>
    <w:qFormat/>
    <w:pPr>
      <w:spacing w:before="100" w:beforeAutospacing="1" w:after="192"/>
      <w:outlineLvl w:val="2"/>
    </w:pPr>
    <w:rPr>
      <w:color w:val="283121"/>
      <w:sz w:val="29"/>
      <w:szCs w:val="29"/>
    </w:rPr>
  </w:style>
  <w:style w:type="paragraph" w:styleId="Heading4">
    <w:name w:val="heading 4"/>
    <w:basedOn w:val="Normal"/>
    <w:link w:val="Heading4Char"/>
    <w:uiPriority w:val="9"/>
    <w:qFormat/>
    <w:pPr>
      <w:spacing w:before="100" w:beforeAutospacing="1" w:after="120"/>
      <w:outlineLvl w:val="3"/>
    </w:pPr>
    <w:rPr>
      <w:color w:val="2831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5D93A2"/>
      <w:u w:val="single"/>
    </w:rPr>
  </w:style>
  <w:style w:type="character" w:styleId="FollowedHyperlink">
    <w:name w:val="FollowedHyperlink"/>
    <w:basedOn w:val="DefaultParagraphFont"/>
    <w:uiPriority w:val="99"/>
    <w:semiHidden/>
    <w:unhideWhenUsed/>
    <w:rPr>
      <w:color w:val="5D93A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color w:val="474E43"/>
    </w:rPr>
  </w:style>
  <w:style w:type="paragraph" w:customStyle="1" w:styleId="msonormal0">
    <w:name w:val="msonormal"/>
    <w:basedOn w:val="Normal"/>
    <w:pPr>
      <w:spacing w:after="300" w:line="432" w:lineRule="atLeast"/>
    </w:pPr>
    <w:rPr>
      <w:rFonts w:ascii="Source Sans Pro" w:hAnsi="Source Sans Pro"/>
      <w:color w:val="4C4A37"/>
      <w:sz w:val="27"/>
      <w:szCs w:val="27"/>
    </w:rPr>
  </w:style>
  <w:style w:type="paragraph" w:styleId="NormalWeb">
    <w:name w:val="Normal (Web)"/>
    <w:basedOn w:val="Normal"/>
    <w:uiPriority w:val="99"/>
    <w:semiHidden/>
    <w:unhideWhenUsed/>
    <w:pPr>
      <w:spacing w:after="300" w:line="432" w:lineRule="atLeast"/>
    </w:pPr>
    <w:rPr>
      <w:rFonts w:ascii="Source Sans Pro" w:hAnsi="Source Sans Pro"/>
      <w:color w:val="4C4A37"/>
      <w:sz w:val="27"/>
      <w:szCs w:val="27"/>
    </w:rPr>
  </w:style>
  <w:style w:type="paragraph" w:customStyle="1" w:styleId="container">
    <w:name w:val="container"/>
    <w:basedOn w:val="Normal"/>
  </w:style>
  <w:style w:type="paragraph" w:customStyle="1" w:styleId="itemssoc">
    <w:name w:val="items_soc"/>
    <w:basedOn w:val="Normal"/>
    <w:pPr>
      <w:spacing w:before="100" w:beforeAutospacing="1" w:after="100" w:afterAutospacing="1"/>
    </w:pPr>
  </w:style>
  <w:style w:type="paragraph" w:customStyle="1" w:styleId="row">
    <w:name w:val="row"/>
    <w:basedOn w:val="Normal"/>
    <w:pPr>
      <w:spacing w:after="100" w:afterAutospacing="1"/>
      <w:ind w:left="-750"/>
    </w:pPr>
  </w:style>
  <w:style w:type="paragraph" w:customStyle="1" w:styleId="button">
    <w:name w:val="button"/>
    <w:basedOn w:val="Normal"/>
    <w:pPr>
      <w:pBdr>
        <w:top w:val="single" w:sz="6" w:space="11" w:color="006E8B"/>
        <w:left w:val="single" w:sz="6" w:space="19" w:color="006E8B"/>
        <w:bottom w:val="single" w:sz="6" w:space="11" w:color="006E8B"/>
        <w:right w:val="single" w:sz="6" w:space="19" w:color="006E8B"/>
      </w:pBdr>
      <w:shd w:val="clear" w:color="auto" w:fill="007B9D"/>
      <w:spacing w:before="100" w:beforeAutospacing="1" w:after="100" w:afterAutospacing="1"/>
    </w:pPr>
    <w:rPr>
      <w:color w:val="FFFFFF"/>
      <w:spacing w:val="-15"/>
      <w:sz w:val="29"/>
      <w:szCs w:val="29"/>
    </w:rPr>
  </w:style>
  <w:style w:type="paragraph" w:customStyle="1" w:styleId="fa">
    <w:name w:val="fa"/>
    <w:basedOn w:val="Normal"/>
    <w:pPr>
      <w:spacing w:before="100" w:beforeAutospacing="1" w:after="100" w:afterAutospacing="1"/>
    </w:pPr>
    <w:rPr>
      <w:rFonts w:ascii="Font Awesome 5 Free" w:hAnsi="Font Awesome 5 Free"/>
      <w:b/>
      <w:bCs/>
    </w:rPr>
  </w:style>
  <w:style w:type="paragraph" w:customStyle="1" w:styleId="fab">
    <w:name w:val="fab"/>
    <w:basedOn w:val="Normal"/>
    <w:pPr>
      <w:spacing w:before="100" w:beforeAutospacing="1" w:after="100" w:afterAutospacing="1"/>
    </w:pPr>
    <w:rPr>
      <w:rFonts w:ascii="Font Awesome 5 Brands" w:hAnsi="Font Awesome 5 Brands"/>
    </w:rPr>
  </w:style>
  <w:style w:type="paragraph" w:customStyle="1" w:styleId="fal">
    <w:name w:val="fal"/>
    <w:basedOn w:val="Normal"/>
    <w:pPr>
      <w:spacing w:before="100" w:beforeAutospacing="1" w:after="100" w:afterAutospacing="1"/>
    </w:pPr>
  </w:style>
  <w:style w:type="paragraph" w:customStyle="1" w:styleId="far">
    <w:name w:val="far"/>
    <w:basedOn w:val="Normal"/>
    <w:pPr>
      <w:spacing w:before="100" w:beforeAutospacing="1" w:after="100" w:afterAutospacing="1"/>
    </w:pPr>
    <w:rPr>
      <w:rFonts w:ascii="Font Awesome 5 Free" w:hAnsi="Font Awesome 5 Free"/>
    </w:rPr>
  </w:style>
  <w:style w:type="paragraph" w:customStyle="1" w:styleId="fas">
    <w:name w:val="fas"/>
    <w:basedOn w:val="Normal"/>
    <w:pPr>
      <w:spacing w:before="100" w:beforeAutospacing="1" w:after="100" w:afterAutospacing="1"/>
    </w:pPr>
    <w:rPr>
      <w:rFonts w:ascii="Font Awesome 5 Free" w:hAnsi="Font Awesome 5 Free"/>
      <w:b/>
      <w:bCs/>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xs">
    <w:name w:val="fa-xs"/>
    <w:basedOn w:val="Normal"/>
    <w:pPr>
      <w:spacing w:before="100" w:beforeAutospacing="1" w:after="100" w:afterAutospacing="1"/>
    </w:pPr>
    <w:rPr>
      <w:sz w:val="18"/>
      <w:szCs w:val="18"/>
    </w:rPr>
  </w:style>
  <w:style w:type="paragraph" w:customStyle="1" w:styleId="fa-sm">
    <w:name w:val="fa-sm"/>
    <w:basedOn w:val="Normal"/>
    <w:pPr>
      <w:spacing w:before="100" w:beforeAutospacing="1" w:after="100" w:afterAutospacing="1"/>
    </w:pPr>
    <w:rPr>
      <w:sz w:val="21"/>
      <w:szCs w:val="21"/>
    </w:rPr>
  </w:style>
  <w:style w:type="paragraph" w:customStyle="1" w:styleId="fa-1x">
    <w:name w:val="fa-1x"/>
    <w:basedOn w:val="Normal"/>
    <w:pPr>
      <w:spacing w:before="100" w:beforeAutospacing="1" w:after="100" w:afterAutospacing="1"/>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6x">
    <w:name w:val="fa-6x"/>
    <w:basedOn w:val="Normal"/>
    <w:pPr>
      <w:spacing w:before="100" w:beforeAutospacing="1" w:after="100" w:afterAutospacing="1"/>
    </w:pPr>
    <w:rPr>
      <w:sz w:val="144"/>
      <w:szCs w:val="144"/>
    </w:rPr>
  </w:style>
  <w:style w:type="paragraph" w:customStyle="1" w:styleId="fa-7x">
    <w:name w:val="fa-7x"/>
    <w:basedOn w:val="Normal"/>
    <w:pPr>
      <w:spacing w:before="100" w:beforeAutospacing="1" w:after="100" w:afterAutospacing="1"/>
    </w:pPr>
    <w:rPr>
      <w:sz w:val="168"/>
      <w:szCs w:val="168"/>
    </w:rPr>
  </w:style>
  <w:style w:type="paragraph" w:customStyle="1" w:styleId="fa-8x">
    <w:name w:val="fa-8x"/>
    <w:basedOn w:val="Normal"/>
    <w:pPr>
      <w:spacing w:before="100" w:beforeAutospacing="1" w:after="100" w:afterAutospacing="1"/>
    </w:pPr>
    <w:rPr>
      <w:sz w:val="192"/>
      <w:szCs w:val="192"/>
    </w:rPr>
  </w:style>
  <w:style w:type="paragraph" w:customStyle="1" w:styleId="fa-9x">
    <w:name w:val="fa-9x"/>
    <w:basedOn w:val="Normal"/>
    <w:pPr>
      <w:spacing w:before="100" w:beforeAutospacing="1" w:after="100" w:afterAutospacing="1"/>
    </w:pPr>
    <w:rPr>
      <w:sz w:val="216"/>
      <w:szCs w:val="216"/>
    </w:rPr>
  </w:style>
  <w:style w:type="paragraph" w:customStyle="1" w:styleId="fa-10x">
    <w:name w:val="fa-10x"/>
    <w:basedOn w:val="Normal"/>
    <w:pPr>
      <w:spacing w:before="100" w:beforeAutospacing="1" w:after="100" w:afterAutospacing="1"/>
    </w:pPr>
    <w:rPr>
      <w:sz w:val="240"/>
      <w:szCs w:val="240"/>
    </w:rPr>
  </w:style>
  <w:style w:type="paragraph" w:customStyle="1" w:styleId="fa-fw">
    <w:name w:val="fa-fw"/>
    <w:basedOn w:val="Normal"/>
    <w:pPr>
      <w:spacing w:before="100" w:beforeAutospacing="1" w:after="100" w:afterAutospacing="1"/>
      <w:jc w:val="center"/>
    </w:pPr>
  </w:style>
  <w:style w:type="paragraph" w:customStyle="1" w:styleId="fa-ul">
    <w:name w:val="fa-ul"/>
    <w:basedOn w:val="Normal"/>
    <w:pPr>
      <w:spacing w:before="100" w:beforeAutospacing="1" w:after="100" w:afterAutospacing="1"/>
      <w:ind w:left="600"/>
    </w:pPr>
  </w:style>
  <w:style w:type="paragraph" w:customStyle="1" w:styleId="fa-li">
    <w:name w:val="fa-li"/>
    <w:basedOn w:val="Normal"/>
    <w:pPr>
      <w:spacing w:before="100" w:beforeAutospacing="1" w:after="100" w:afterAutospacing="1"/>
      <w:jc w:val="center"/>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69303">
      <w:marLeft w:val="0"/>
      <w:marRight w:val="0"/>
      <w:marTop w:val="0"/>
      <w:marBottom w:val="0"/>
      <w:divBdr>
        <w:top w:val="none" w:sz="0" w:space="0" w:color="auto"/>
        <w:left w:val="none" w:sz="0" w:space="0" w:color="auto"/>
        <w:bottom w:val="none" w:sz="0" w:space="0" w:color="auto"/>
        <w:right w:val="none" w:sz="0" w:space="0" w:color="auto"/>
      </w:divBdr>
      <w:divsChild>
        <w:div w:id="925767082">
          <w:marLeft w:val="0"/>
          <w:marRight w:val="0"/>
          <w:marTop w:val="0"/>
          <w:marBottom w:val="0"/>
          <w:divBdr>
            <w:top w:val="none" w:sz="0" w:space="0" w:color="auto"/>
            <w:left w:val="none" w:sz="0" w:space="0" w:color="auto"/>
            <w:bottom w:val="none" w:sz="0" w:space="0" w:color="auto"/>
            <w:right w:val="none" w:sz="0" w:space="0" w:color="auto"/>
          </w:divBdr>
          <w:divsChild>
            <w:div w:id="1440176716">
              <w:marLeft w:val="0"/>
              <w:marRight w:val="0"/>
              <w:marTop w:val="0"/>
              <w:marBottom w:val="0"/>
              <w:divBdr>
                <w:top w:val="none" w:sz="0" w:space="0" w:color="auto"/>
                <w:left w:val="none" w:sz="0" w:space="0" w:color="auto"/>
                <w:bottom w:val="none" w:sz="0" w:space="0" w:color="auto"/>
                <w:right w:val="none" w:sz="0" w:space="0" w:color="auto"/>
              </w:divBdr>
              <w:divsChild>
                <w:div w:id="417143575">
                  <w:marLeft w:val="-750"/>
                  <w:marRight w:val="0"/>
                  <w:marTop w:val="0"/>
                  <w:marBottom w:val="0"/>
                  <w:divBdr>
                    <w:top w:val="none" w:sz="0" w:space="0" w:color="auto"/>
                    <w:left w:val="none" w:sz="0" w:space="0" w:color="auto"/>
                    <w:bottom w:val="none" w:sz="0" w:space="0" w:color="auto"/>
                    <w:right w:val="none" w:sz="0" w:space="0" w:color="auto"/>
                  </w:divBdr>
                  <w:divsChild>
                    <w:div w:id="14752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4799">
          <w:marLeft w:val="0"/>
          <w:marRight w:val="0"/>
          <w:marTop w:val="0"/>
          <w:marBottom w:val="0"/>
          <w:divBdr>
            <w:top w:val="none" w:sz="0" w:space="0" w:color="auto"/>
            <w:left w:val="none" w:sz="0" w:space="0" w:color="auto"/>
            <w:bottom w:val="none" w:sz="0" w:space="0" w:color="auto"/>
            <w:right w:val="none" w:sz="0" w:space="0" w:color="auto"/>
          </w:divBdr>
          <w:divsChild>
            <w:div w:id="559943945">
              <w:marLeft w:val="0"/>
              <w:marRight w:val="0"/>
              <w:marTop w:val="0"/>
              <w:marBottom w:val="0"/>
              <w:divBdr>
                <w:top w:val="none" w:sz="0" w:space="0" w:color="auto"/>
                <w:left w:val="none" w:sz="0" w:space="0" w:color="auto"/>
                <w:bottom w:val="none" w:sz="0" w:space="0" w:color="auto"/>
                <w:right w:val="none" w:sz="0" w:space="0" w:color="auto"/>
              </w:divBdr>
              <w:divsChild>
                <w:div w:id="1026172728">
                  <w:marLeft w:val="-750"/>
                  <w:marRight w:val="0"/>
                  <w:marTop w:val="0"/>
                  <w:marBottom w:val="0"/>
                  <w:divBdr>
                    <w:top w:val="none" w:sz="0" w:space="0" w:color="auto"/>
                    <w:left w:val="none" w:sz="0" w:space="0" w:color="auto"/>
                    <w:bottom w:val="none" w:sz="0" w:space="0" w:color="auto"/>
                    <w:right w:val="none" w:sz="0" w:space="0" w:color="auto"/>
                  </w:divBdr>
                  <w:divsChild>
                    <w:div w:id="7329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2547">
          <w:marLeft w:val="0"/>
          <w:marRight w:val="0"/>
          <w:marTop w:val="0"/>
          <w:marBottom w:val="0"/>
          <w:divBdr>
            <w:top w:val="none" w:sz="0" w:space="0" w:color="auto"/>
            <w:left w:val="none" w:sz="0" w:space="0" w:color="auto"/>
            <w:bottom w:val="none" w:sz="0" w:space="0" w:color="auto"/>
            <w:right w:val="none" w:sz="0" w:space="0" w:color="auto"/>
          </w:divBdr>
          <w:divsChild>
            <w:div w:id="556551743">
              <w:marLeft w:val="0"/>
              <w:marRight w:val="0"/>
              <w:marTop w:val="0"/>
              <w:marBottom w:val="0"/>
              <w:divBdr>
                <w:top w:val="none" w:sz="0" w:space="0" w:color="auto"/>
                <w:left w:val="none" w:sz="0" w:space="0" w:color="auto"/>
                <w:bottom w:val="none" w:sz="0" w:space="0" w:color="auto"/>
                <w:right w:val="none" w:sz="0" w:space="0" w:color="auto"/>
              </w:divBdr>
            </w:div>
            <w:div w:id="375546476">
              <w:marLeft w:val="-750"/>
              <w:marRight w:val="0"/>
              <w:marTop w:val="0"/>
              <w:marBottom w:val="0"/>
              <w:divBdr>
                <w:top w:val="none" w:sz="0" w:space="0" w:color="auto"/>
                <w:left w:val="none" w:sz="0" w:space="0" w:color="auto"/>
                <w:bottom w:val="none" w:sz="0" w:space="0" w:color="auto"/>
                <w:right w:val="none" w:sz="0" w:space="0" w:color="auto"/>
              </w:divBdr>
              <w:divsChild>
                <w:div w:id="1200241946">
                  <w:marLeft w:val="-750"/>
                  <w:marRight w:val="0"/>
                  <w:marTop w:val="0"/>
                  <w:marBottom w:val="0"/>
                  <w:divBdr>
                    <w:top w:val="none" w:sz="0" w:space="0" w:color="auto"/>
                    <w:left w:val="none" w:sz="0" w:space="0" w:color="auto"/>
                    <w:bottom w:val="none" w:sz="0" w:space="0" w:color="auto"/>
                    <w:right w:val="none" w:sz="0" w:space="0" w:color="auto"/>
                  </w:divBdr>
                  <w:divsChild>
                    <w:div w:id="2096852955">
                      <w:marLeft w:val="0"/>
                      <w:marRight w:val="0"/>
                      <w:marTop w:val="0"/>
                      <w:marBottom w:val="0"/>
                      <w:divBdr>
                        <w:top w:val="none" w:sz="0" w:space="0" w:color="auto"/>
                        <w:left w:val="none" w:sz="0" w:space="0" w:color="auto"/>
                        <w:bottom w:val="none" w:sz="0" w:space="0" w:color="auto"/>
                        <w:right w:val="none" w:sz="0" w:space="0" w:color="auto"/>
                      </w:divBdr>
                      <w:divsChild>
                        <w:div w:id="1893693431">
                          <w:marLeft w:val="0"/>
                          <w:marRight w:val="0"/>
                          <w:marTop w:val="720"/>
                          <w:marBottom w:val="0"/>
                          <w:divBdr>
                            <w:top w:val="single" w:sz="6" w:space="31" w:color="CED0B7"/>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tel.com/c-plus-plus-how-to-program-10-e/" TargetMode="External"/><Relationship Id="rId13" Type="http://schemas.openxmlformats.org/officeDocument/2006/relationships/hyperlink" Target="https://archive.org/details/winxp-mallard" TargetMode="External"/><Relationship Id="rId18" Type="http://schemas.openxmlformats.org/officeDocument/2006/relationships/hyperlink" Target="https://betawiki.net/wiki/Microsoft_Windows" TargetMode="External"/><Relationship Id="rId3" Type="http://schemas.openxmlformats.org/officeDocument/2006/relationships/settings" Target="settings.xml"/><Relationship Id="rId21" Type="http://schemas.openxmlformats.org/officeDocument/2006/relationships/image" Target="file:///D:\Working\Websites\sphinxlogic\sphinxlogic.github.io\images\source\12870907-microsoft-gold-partner-logo.png" TargetMode="External"/><Relationship Id="rId7" Type="http://schemas.openxmlformats.org/officeDocument/2006/relationships/hyperlink" Target="https://www.amazon.com/Programming-Language-hardcover-4th-dp-0321958322/dp/0321958322/ref=dp_ob_title_bk" TargetMode="External"/><Relationship Id="rId12" Type="http://schemas.openxmlformats.org/officeDocument/2006/relationships/image" Target="file:///D:\Working\Websites\sphinxlogic\sphinxlogic.github.io\images\NT\VirtualBox_Windows%20XP%20Professional_14_04_2023_21_49_34.png" TargetMode="External"/><Relationship Id="rId17" Type="http://schemas.openxmlformats.org/officeDocument/2006/relationships/hyperlink" Target="https://sourceforge.net/projects/getgnuwin32/fil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Working\Websites\sphinxlogic\sphinxlogic.github.io\windows\library\Runtime%20image.pdf" TargetMode="External"/><Relationship Id="rId20" Type="http://schemas.openxmlformats.org/officeDocument/2006/relationships/image" Target="file:///D:\Working\Websites\sphinxlogic\sphinxlogic.github.io\images\source\macromedia-logo-png-transparent_350.png" TargetMode="External"/><Relationship Id="rId1" Type="http://schemas.openxmlformats.org/officeDocument/2006/relationships/numbering" Target="numbering.xml"/><Relationship Id="rId6" Type="http://schemas.openxmlformats.org/officeDocument/2006/relationships/hyperlink" Target="https://en.wikipedia.org/wiki/Development_of_Windows_XP" TargetMode="External"/><Relationship Id="rId11" Type="http://schemas.openxmlformats.org/officeDocument/2006/relationships/hyperlink" Target="https://betawiki.net/wiki/Build_lab" TargetMode="External"/><Relationship Id="rId24" Type="http://schemas.openxmlformats.org/officeDocument/2006/relationships/fontTable" Target="fontTable.xml"/><Relationship Id="rId5" Type="http://schemas.openxmlformats.org/officeDocument/2006/relationships/hyperlink" Target="https://web.archive.org/web/20110527022943/http://www.microsoft.com/resources/sharedsource/windowsacademic/default.mspx" TargetMode="External"/><Relationship Id="rId15" Type="http://schemas.openxmlformats.org/officeDocument/2006/relationships/image" Target="file:///D:\Working\Websites\sphinxlogic\sphinxlogic.github.io\images\NT\VirtualBox_Windows%20XP%20Professional_14_04_2023_15_32_12.png" TargetMode="External"/><Relationship Id="rId23" Type="http://schemas.openxmlformats.org/officeDocument/2006/relationships/hyperlink" Target="https://www.microsoft.com/en-us/legal" TargetMode="External"/><Relationship Id="rId10" Type="http://schemas.openxmlformats.org/officeDocument/2006/relationships/image" Target="file:///D:\Working\Websites\sphinxlogic\sphinxlogic.github.io\images\NT\VirtualBox_Windows%20XP%20Professional_14_04_2023_09_58_41.png" TargetMode="External"/><Relationship Id="rId19" Type="http://schemas.openxmlformats.org/officeDocument/2006/relationships/hyperlink" Target="https://learn.microsoft.com/en-us/windows-hardware/drivers/debugger/microsoft-public-symbols" TargetMode="External"/><Relationship Id="rId4" Type="http://schemas.openxmlformats.org/officeDocument/2006/relationships/webSettings" Target="webSettings.xml"/><Relationship Id="rId9" Type="http://schemas.openxmlformats.org/officeDocument/2006/relationships/image" Target="file:///D:\Working\Websites\sphinxlogic\sphinxlogic.github.io\images\NT\VirtualBox_Windows%20XP%2032-Bit_09_09_2024_02_35_27.png" TargetMode="External"/><Relationship Id="rId14" Type="http://schemas.openxmlformats.org/officeDocument/2006/relationships/hyperlink" Target="file:///D:\Working\Websites\sphinxlogic\sphinxlogic.github.io\uxguides\xp\default.htm" TargetMode="External"/><Relationship Id="rId22" Type="http://schemas.openxmlformats.org/officeDocument/2006/relationships/image" Target="file:///D:\Working\Websites\sphinxlogic\sphinxlogic.github.io\images\source\rn-logo_1200x63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Intergrator Contract</dc:title>
  <dc:subject/>
  <dc:creator>JonathanMoore</dc:creator>
  <cp:keywords/>
  <dc:description/>
  <cp:lastModifiedBy>JonathanMoore</cp:lastModifiedBy>
  <cp:revision>3</cp:revision>
  <dcterms:created xsi:type="dcterms:W3CDTF">2024-09-09T16:21:00Z</dcterms:created>
  <dcterms:modified xsi:type="dcterms:W3CDTF">2024-09-09T16:22:00Z</dcterms:modified>
</cp:coreProperties>
</file>